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DA10" w14:textId="77777777" w:rsidR="008F3923" w:rsidRPr="00561558" w:rsidRDefault="00E33088" w:rsidP="00397D78">
      <w:pPr>
        <w:ind w:firstLine="0"/>
        <w:jc w:val="right"/>
        <w:rPr>
          <w:szCs w:val="28"/>
        </w:rPr>
      </w:pPr>
      <w:r w:rsidRPr="00561558">
        <w:rPr>
          <w:szCs w:val="28"/>
        </w:rPr>
        <w:t xml:space="preserve">Приложение № </w:t>
      </w:r>
      <w:r w:rsidR="00AC3F0F" w:rsidRPr="00561558">
        <w:rPr>
          <w:szCs w:val="28"/>
        </w:rPr>
        <w:t>8</w:t>
      </w:r>
      <w:r w:rsidR="00397D78" w:rsidRPr="00561558">
        <w:rPr>
          <w:szCs w:val="28"/>
        </w:rPr>
        <w:t xml:space="preserve"> </w:t>
      </w:r>
    </w:p>
    <w:p w14:paraId="5888DEDF" w14:textId="15B48C9D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sz w:val="24"/>
          <w:szCs w:val="24"/>
        </w:rPr>
        <w:t xml:space="preserve">к договору </w:t>
      </w:r>
      <w:r w:rsidRPr="00561558">
        <w:rPr>
          <w:rFonts w:eastAsia="Calibri"/>
          <w:sz w:val="24"/>
          <w:szCs w:val="24"/>
        </w:rPr>
        <w:t xml:space="preserve">на организацию, </w:t>
      </w:r>
      <w:r w:rsidRPr="00561558">
        <w:rPr>
          <w:rFonts w:eastAsia="Times New Roman"/>
          <w:sz w:val="24"/>
          <w:szCs w:val="24"/>
        </w:rPr>
        <w:t>обучение</w:t>
      </w:r>
      <w:r w:rsidRPr="00561558">
        <w:rPr>
          <w:rFonts w:eastAsia="Calibri"/>
          <w:sz w:val="24"/>
          <w:szCs w:val="24"/>
        </w:rPr>
        <w:t xml:space="preserve"> и проведение учебных </w:t>
      </w:r>
      <w:r w:rsidRPr="00561558">
        <w:rPr>
          <w:rFonts w:eastAsia="Times New Roman"/>
          <w:sz w:val="24"/>
          <w:szCs w:val="24"/>
        </w:rPr>
        <w:t>сборов</w:t>
      </w:r>
      <w:r w:rsidR="008F3923" w:rsidRPr="00561558">
        <w:rPr>
          <w:rFonts w:eastAsia="Times New Roman"/>
          <w:sz w:val="24"/>
          <w:szCs w:val="24"/>
        </w:rPr>
        <w:t xml:space="preserve"> (тематических смен)</w:t>
      </w:r>
    </w:p>
    <w:p w14:paraId="0D1CA017" w14:textId="77777777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rFonts w:eastAsia="Times New Roman"/>
          <w:sz w:val="24"/>
          <w:szCs w:val="24"/>
        </w:rPr>
        <w:t xml:space="preserve">по основам подготовки к военной службе </w:t>
      </w:r>
    </w:p>
    <w:p w14:paraId="2C43F1DD" w14:textId="1E365605" w:rsidR="00F46419" w:rsidRPr="00561558" w:rsidRDefault="00397D78" w:rsidP="00397D78">
      <w:pPr>
        <w:ind w:firstLine="0"/>
        <w:jc w:val="right"/>
        <w:rPr>
          <w:szCs w:val="28"/>
        </w:rPr>
      </w:pPr>
      <w:r w:rsidRPr="00561558">
        <w:rPr>
          <w:sz w:val="24"/>
          <w:szCs w:val="24"/>
        </w:rPr>
        <w:t>№ __ от ___</w:t>
      </w:r>
    </w:p>
    <w:p w14:paraId="2AFDD6D7" w14:textId="6727D2B7" w:rsidR="00E33088" w:rsidRPr="00561558" w:rsidRDefault="00E33088" w:rsidP="009F4BE0">
      <w:pPr>
        <w:ind w:firstLine="0"/>
        <w:jc w:val="right"/>
        <w:rPr>
          <w:szCs w:val="28"/>
        </w:rPr>
      </w:pPr>
    </w:p>
    <w:p w14:paraId="09FC1C9A" w14:textId="77777777" w:rsidR="00962224" w:rsidRPr="00561558" w:rsidRDefault="00962224" w:rsidP="00962224">
      <w:pPr>
        <w:ind w:firstLine="0"/>
        <w:jc w:val="right"/>
        <w:rPr>
          <w:szCs w:val="28"/>
        </w:rPr>
      </w:pPr>
    </w:p>
    <w:p w14:paraId="27E1FA3E" w14:textId="77777777" w:rsidR="00962224" w:rsidRPr="00561558" w:rsidRDefault="00962224" w:rsidP="00962224">
      <w:pPr>
        <w:pStyle w:val="af8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561558">
        <w:rPr>
          <w:b/>
          <w:bCs/>
        </w:rPr>
        <w:t>Правила внутреннего распорядка</w:t>
      </w:r>
      <w:bookmarkEnd w:id="0"/>
      <w:r w:rsidRPr="00561558">
        <w:rPr>
          <w:b/>
          <w:bCs/>
        </w:rPr>
        <w:t xml:space="preserve"> для пребывающих на территории Автономной некоммерческой организации «Учебно-методический центр военно-патриотического воспитания молодежи «Авангард»</w:t>
      </w:r>
    </w:p>
    <w:p w14:paraId="2349DC24" w14:textId="77777777" w:rsidR="00962224" w:rsidRPr="00561558" w:rsidRDefault="00962224" w:rsidP="00962224">
      <w:pPr>
        <w:pStyle w:val="af8"/>
        <w:spacing w:before="0" w:beforeAutospacing="0" w:after="0" w:afterAutospacing="0"/>
        <w:rPr>
          <w:b/>
          <w:bCs/>
        </w:rPr>
      </w:pPr>
    </w:p>
    <w:p w14:paraId="638F0CB8" w14:textId="77777777" w:rsidR="00962224" w:rsidRPr="00561558" w:rsidRDefault="00962224" w:rsidP="00962224">
      <w:pPr>
        <w:pStyle w:val="af8"/>
        <w:spacing w:before="0" w:beforeAutospacing="0" w:after="0" w:afterAutospacing="0"/>
        <w:jc w:val="center"/>
        <w:rPr>
          <w:b/>
          <w:bCs/>
        </w:rPr>
      </w:pPr>
      <w:r w:rsidRPr="00561558">
        <w:rPr>
          <w:b/>
          <w:bCs/>
        </w:rPr>
        <w:t>1. Общие положения.</w:t>
      </w:r>
    </w:p>
    <w:p w14:paraId="01E7DF2A" w14:textId="77777777" w:rsidR="00962224" w:rsidRPr="00561558" w:rsidRDefault="00962224" w:rsidP="00962224">
      <w:pPr>
        <w:pStyle w:val="af8"/>
        <w:spacing w:before="0" w:beforeAutospacing="0" w:after="0" w:afterAutospacing="0"/>
        <w:jc w:val="center"/>
        <w:rPr>
          <w:b/>
          <w:bCs/>
        </w:rPr>
      </w:pPr>
    </w:p>
    <w:p w14:paraId="37690C73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bCs/>
          <w:sz w:val="24"/>
          <w:szCs w:val="24"/>
        </w:rPr>
        <w:t>1.1.</w:t>
      </w:r>
      <w:r w:rsidRPr="00561558">
        <w:rPr>
          <w:sz w:val="24"/>
          <w:szCs w:val="24"/>
          <w:lang w:bidi="ru-RU"/>
        </w:rPr>
        <w:t xml:space="preserve"> Правила внутреннего распорядка пребывающих и сопровождающих (далее - Правила) разработаны в соответствии с Конвенцией о правах ребенка, Конституцией Российской Федерации и Федеральным законом № 273 ФЗ от 29 декабря 2012 г. «Об образовании в Российской Федерации», 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приказа Министерства образования и науки Российской Федерации от 30 </w:t>
      </w:r>
      <w:r w:rsidRPr="00561558">
        <w:rPr>
          <w:sz w:val="24"/>
          <w:szCs w:val="24"/>
        </w:rPr>
        <w:t>августа</w:t>
      </w:r>
      <w:r w:rsidRPr="00561558">
        <w:rPr>
          <w:sz w:val="24"/>
          <w:szCs w:val="24"/>
          <w:lang w:bidi="ru-RU"/>
        </w:rPr>
        <w:t xml:space="preserve"> 2013 г.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и в соответствии Уставом Автономной некоммерческой организацией «Учебно-методический центр по военно-патриотическому воспитанию молодёжи «Авангард»                          (далее АНО «Авангард»).</w:t>
      </w:r>
    </w:p>
    <w:p w14:paraId="540F687A" w14:textId="77777777" w:rsidR="00962224" w:rsidRPr="00561558" w:rsidRDefault="00962224" w:rsidP="00962224">
      <w:pPr>
        <w:widowControl w:val="0"/>
        <w:tabs>
          <w:tab w:val="left" w:pos="1033"/>
        </w:tabs>
        <w:ind w:firstLine="567"/>
        <w:rPr>
          <w:rFonts w:eastAsia="Times New Roman"/>
          <w:sz w:val="24"/>
          <w:szCs w:val="24"/>
          <w:lang w:bidi="ru-RU"/>
        </w:rPr>
      </w:pPr>
      <w:r w:rsidRPr="00561558">
        <w:rPr>
          <w:rFonts w:eastAsia="Times New Roman"/>
          <w:sz w:val="24"/>
          <w:szCs w:val="24"/>
          <w:lang w:bidi="ru-RU"/>
        </w:rPr>
        <w:t>1.2. Правила для пребывающих и сопровождающих на территории АНО «Авангард» устанавливают нормы поведения пребывающих и сопровождающих в зданиях и на территории образовательных площадок АНО «Авангард» с целью создания обстановки, способствующей благоприятному нахождению каждого пребывающего, воспитания уважения к личности пребывающего и его правам, развития культуры поведения и навыков общения среди сверстников, поддержания порядка, основанного на сознательной дисциплине и демократических принципах организации учебно-воспитательного процесса.</w:t>
      </w:r>
    </w:p>
    <w:p w14:paraId="6E27F2D9" w14:textId="77777777" w:rsidR="00962224" w:rsidRPr="00561558" w:rsidRDefault="00962224" w:rsidP="00962224">
      <w:pPr>
        <w:widowControl w:val="0"/>
        <w:tabs>
          <w:tab w:val="left" w:pos="1033"/>
        </w:tabs>
        <w:ind w:firstLine="567"/>
        <w:rPr>
          <w:rFonts w:eastAsia="Times New Roman"/>
          <w:sz w:val="24"/>
          <w:szCs w:val="24"/>
          <w:lang w:bidi="ru-RU"/>
        </w:rPr>
      </w:pPr>
      <w:r w:rsidRPr="00561558">
        <w:rPr>
          <w:rFonts w:eastAsia="Times New Roman"/>
          <w:sz w:val="24"/>
          <w:szCs w:val="24"/>
          <w:lang w:bidi="ru-RU"/>
        </w:rPr>
        <w:t xml:space="preserve">1.3. Действие настоящих Правил распространяется на всех пребывающих и сопровождающих на территории АНО «Авангард». </w:t>
      </w:r>
    </w:p>
    <w:p w14:paraId="0D9C6991" w14:textId="77777777" w:rsidR="00962224" w:rsidRPr="00561558" w:rsidRDefault="00962224" w:rsidP="00962224">
      <w:pPr>
        <w:widowControl w:val="0"/>
        <w:tabs>
          <w:tab w:val="left" w:pos="1033"/>
        </w:tabs>
        <w:ind w:firstLine="567"/>
        <w:rPr>
          <w:rFonts w:eastAsia="Times New Roman"/>
          <w:sz w:val="24"/>
          <w:szCs w:val="24"/>
          <w:lang w:bidi="ru-RU"/>
        </w:rPr>
      </w:pPr>
      <w:r w:rsidRPr="00561558">
        <w:rPr>
          <w:rFonts w:eastAsia="Times New Roman"/>
          <w:sz w:val="24"/>
          <w:szCs w:val="24"/>
          <w:lang w:bidi="ru-RU"/>
        </w:rPr>
        <w:t>1.4. Действие настоящих Правил распространяется на пребывающих в течение всего периода обучения, на сопровождающих – на период нахождения сопровождающего на территории АНО «Авангард» для передачи обучающихся и их приема при выезде.</w:t>
      </w:r>
    </w:p>
    <w:p w14:paraId="448AA788" w14:textId="77777777" w:rsidR="00962224" w:rsidRPr="00561558" w:rsidRDefault="00962224" w:rsidP="00962224">
      <w:pPr>
        <w:widowControl w:val="0"/>
        <w:tabs>
          <w:tab w:val="left" w:pos="1033"/>
        </w:tabs>
        <w:ind w:firstLine="567"/>
        <w:rPr>
          <w:rFonts w:eastAsia="Times New Roman"/>
          <w:sz w:val="24"/>
          <w:szCs w:val="24"/>
          <w:lang w:bidi="ru-RU"/>
        </w:rPr>
      </w:pPr>
      <w:r w:rsidRPr="00561558">
        <w:rPr>
          <w:rFonts w:eastAsia="Times New Roman"/>
          <w:sz w:val="24"/>
          <w:szCs w:val="24"/>
          <w:lang w:bidi="ru-RU"/>
        </w:rPr>
        <w:t>1.5. Все пребывающие и сопровождающие на территории АНО «Авангард» несут ответственность в соответствии с законодательством Российской Федерации.</w:t>
      </w:r>
    </w:p>
    <w:p w14:paraId="1649EDAB" w14:textId="77777777" w:rsidR="00962224" w:rsidRPr="00561558" w:rsidRDefault="00962224" w:rsidP="00962224">
      <w:pPr>
        <w:widowControl w:val="0"/>
        <w:tabs>
          <w:tab w:val="left" w:pos="1033"/>
        </w:tabs>
        <w:ind w:firstLine="567"/>
        <w:rPr>
          <w:rFonts w:eastAsia="Times New Roman"/>
          <w:sz w:val="24"/>
          <w:szCs w:val="24"/>
          <w:lang w:bidi="ru-RU"/>
        </w:rPr>
      </w:pPr>
      <w:r w:rsidRPr="00561558">
        <w:rPr>
          <w:rFonts w:eastAsia="Times New Roman"/>
          <w:sz w:val="24"/>
          <w:szCs w:val="24"/>
          <w:lang w:bidi="ru-RU"/>
        </w:rPr>
        <w:t>1.6. Все пребывающие и сопровождающие на территории АНО «Авангард»</w:t>
      </w:r>
      <w:r w:rsidRPr="00561558">
        <w:rPr>
          <w:rFonts w:eastAsia="Microsoft Sans Serif"/>
          <w:sz w:val="24"/>
          <w:szCs w:val="24"/>
          <w:lang w:bidi="ru-RU"/>
        </w:rPr>
        <w:t xml:space="preserve"> имеют равные, вне зависимости от расовой принадлежности, национальности, вероисповедания, возраста, социального происхождения, материального положения и общественного положения их родителей, права, согласно действующего законодательства РФ.</w:t>
      </w:r>
    </w:p>
    <w:p w14:paraId="2D2F63C2" w14:textId="77777777" w:rsidR="00962224" w:rsidRPr="00561558" w:rsidRDefault="00962224" w:rsidP="00962224">
      <w:pPr>
        <w:widowControl w:val="0"/>
        <w:tabs>
          <w:tab w:val="left" w:pos="1033"/>
        </w:tabs>
        <w:ind w:firstLine="567"/>
        <w:rPr>
          <w:rFonts w:eastAsia="Times New Roman"/>
          <w:sz w:val="24"/>
          <w:szCs w:val="24"/>
          <w:lang w:bidi="ru-RU"/>
        </w:rPr>
      </w:pPr>
      <w:r w:rsidRPr="00561558">
        <w:rPr>
          <w:rFonts w:eastAsia="Times New Roman"/>
          <w:sz w:val="24"/>
          <w:szCs w:val="24"/>
          <w:lang w:bidi="ru-RU"/>
        </w:rPr>
        <w:t>1.7. Настоящие Правила доводятся до сведения всех пребывающих и сопровождающих на территории АНО «Авангард».</w:t>
      </w:r>
    </w:p>
    <w:p w14:paraId="0E12CA85" w14:textId="77777777" w:rsidR="00962224" w:rsidRPr="00561558" w:rsidRDefault="00962224" w:rsidP="00962224">
      <w:pPr>
        <w:widowControl w:val="0"/>
        <w:tabs>
          <w:tab w:val="left" w:pos="1033"/>
        </w:tabs>
        <w:ind w:firstLine="567"/>
        <w:rPr>
          <w:rFonts w:eastAsia="Times New Roman"/>
          <w:sz w:val="24"/>
          <w:szCs w:val="24"/>
          <w:lang w:bidi="ru-RU"/>
        </w:rPr>
      </w:pPr>
    </w:p>
    <w:p w14:paraId="01EFF6E9" w14:textId="77777777" w:rsidR="00962224" w:rsidRPr="00561558" w:rsidRDefault="00962224" w:rsidP="00962224">
      <w:pPr>
        <w:pStyle w:val="af8"/>
        <w:spacing w:before="0" w:beforeAutospacing="0" w:after="0" w:afterAutospacing="0"/>
        <w:jc w:val="center"/>
        <w:rPr>
          <w:b/>
          <w:bCs/>
        </w:rPr>
      </w:pPr>
      <w:r w:rsidRPr="00561558">
        <w:rPr>
          <w:b/>
          <w:bCs/>
        </w:rPr>
        <w:t>2. Общие правила</w:t>
      </w:r>
    </w:p>
    <w:p w14:paraId="6DDFEAA9" w14:textId="77777777" w:rsidR="00962224" w:rsidRPr="00561558" w:rsidRDefault="00962224" w:rsidP="00962224">
      <w:pPr>
        <w:pStyle w:val="af8"/>
        <w:spacing w:before="0" w:beforeAutospacing="0" w:after="0" w:afterAutospacing="0"/>
        <w:jc w:val="center"/>
        <w:rPr>
          <w:b/>
          <w:bCs/>
        </w:rPr>
      </w:pPr>
    </w:p>
    <w:p w14:paraId="423A4112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>2.1.  Целью данных Правил внутреннего распорядка для пребывающих и сопровождающих на территории АНО «Авангард», является создание оптимальных условий для комфортного и безопасного пребывания на территории АНО «Авангард».</w:t>
      </w:r>
    </w:p>
    <w:p w14:paraId="4FDF1AB1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 xml:space="preserve">2.2. Со всеми пребывающими на территорию АНО «Авангард» в день заезда проводится: медицинский осмотр, инструктаж по правилам внутреннего распорядка, общий инструктаж по </w:t>
      </w:r>
      <w:r w:rsidRPr="00561558">
        <w:rPr>
          <w:sz w:val="24"/>
          <w:szCs w:val="24"/>
          <w:lang w:bidi="ru-RU"/>
        </w:rPr>
        <w:lastRenderedPageBreak/>
        <w:t xml:space="preserve">технике пожарной безопасности, с проведением в дальнейшей учебной эвакуации, инструктажи вожатыми и воспитателями по технике безопасности на территории АНО «Авангард» во время пребывания, под роспись до каждого пребывающего в журналах инструктажа. </w:t>
      </w:r>
    </w:p>
    <w:p w14:paraId="3D0FD942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>2.3.  Правила и нормы поведения пребывающих и сопровождающих на территории АНО «Авангард» основываются на четком знании, понимании и осознанном выполнении,</w:t>
      </w:r>
      <w:r w:rsidRPr="00561558">
        <w:rPr>
          <w:sz w:val="24"/>
          <w:szCs w:val="24"/>
        </w:rPr>
        <w:t xml:space="preserve"> </w:t>
      </w:r>
      <w:r w:rsidRPr="00561558">
        <w:rPr>
          <w:sz w:val="24"/>
          <w:szCs w:val="24"/>
          <w:lang w:bidi="ru-RU"/>
        </w:rPr>
        <w:t>распорядка дня АНО «Авангард», правил поведения при проведении массовых мероприятий и чётком выполнении требований безопасности на территории АНО «Авангард», а также неукоснительном соблюдении и выполнении требований пожарной безопасности.</w:t>
      </w:r>
    </w:p>
    <w:p w14:paraId="240E9477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 xml:space="preserve">2.4. Пребывающие обязаны строго и точно выполнять распорядок дня, установленный директором АНО «Авангард». Контроль, за выполнением распорядка дня пребывающих, возлагается на уполномоченных сотрудников АНО «Авангард» (далее – сотрудник). </w:t>
      </w:r>
    </w:p>
    <w:p w14:paraId="5E626AC0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>2.5. На территории АНО «Авангард» категорически запрещено употребление табачной продукции, электронных сигарет и испарителей, и других запрещённых и приравненных к ним средств (снюс, неснюс, снаф, насвай, спайс и др.)</w:t>
      </w:r>
    </w:p>
    <w:p w14:paraId="00A63992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>2.5.1. На территории АНО «Авангард» категорически запрещено употребление алкогольной продукции, психотропных, токсических веществ.</w:t>
      </w:r>
    </w:p>
    <w:p w14:paraId="03FB4626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>2.5.2. На территории АНО «Авангард» категорически запрещено использование нецензурной брани в отношении товарищей по команде, а также персонала центра.</w:t>
      </w:r>
    </w:p>
    <w:p w14:paraId="59BEC472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>2.5.3. На территории АНО «Авангард» категорически запрещено использование колющих, режущих предметов, горючих и взрывчатых веществ за исключением предметов для шитья и личной гигиены.</w:t>
      </w:r>
    </w:p>
    <w:p w14:paraId="068327EF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 xml:space="preserve">2.5.4. На территории АНО «Авангард» запрещено пронос и хранение любых видов продуктов питания. При посещении пребывающих, родителям/ответственным лицам запрещена передача любых видов продуктов питания. </w:t>
      </w:r>
    </w:p>
    <w:p w14:paraId="709FC03B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>2.5.5. На территории АНО «Авангард» пребывающий обязан бережно относиться к личному имуществу, имуществу товарищей по команде и имуществу центра. В случае выявления нанесения материального ущерба, АНО «Авангард» составляется акт порчи имущества и последующим взысканием средств с законных представителей.</w:t>
      </w:r>
    </w:p>
    <w:p w14:paraId="3B9E916B" w14:textId="77777777" w:rsidR="00962224" w:rsidRPr="00561558" w:rsidRDefault="00962224" w:rsidP="00962224">
      <w:pPr>
        <w:pStyle w:val="af8"/>
        <w:spacing w:before="0" w:beforeAutospacing="0" w:after="0" w:afterAutospacing="0"/>
        <w:ind w:firstLine="567"/>
      </w:pPr>
      <w:r w:rsidRPr="00561558">
        <w:t xml:space="preserve">2.5.6. На территории АНО «Авангард» запрещена фото и видеосъемка. </w:t>
      </w:r>
    </w:p>
    <w:p w14:paraId="4D3D849F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>2.6. Категорически запрещено нахождение и перемещение пребывающих без сопровождения сотрудника по территории АНО «Авангард».</w:t>
      </w:r>
    </w:p>
    <w:p w14:paraId="4C159DEE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>2.7. Распорядок дня АНО «Авангард» определяет по времени выполнение основных мероприятий повседневной деятельности, учёбы и быта пребывающих в течение суток и на весь период пребывания.</w:t>
      </w:r>
    </w:p>
    <w:p w14:paraId="745888F4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>2.8. Во время пребывания на территории АНО «Авангард», во избежание травмирования, сохранения здоровья и нанесения имущественного ущерба, все пребывающие (кроме сопровождающих) сдают мобильные устройства вожатым (воспитателям).</w:t>
      </w:r>
    </w:p>
    <w:p w14:paraId="038ADC26" w14:textId="77777777" w:rsidR="00962224" w:rsidRPr="00561558" w:rsidRDefault="00962224" w:rsidP="00962224">
      <w:pPr>
        <w:pStyle w:val="25"/>
        <w:shd w:val="clear" w:color="auto" w:fill="auto"/>
        <w:spacing w:line="240" w:lineRule="auto"/>
        <w:ind w:firstLine="567"/>
        <w:rPr>
          <w:sz w:val="24"/>
          <w:szCs w:val="24"/>
          <w:lang w:bidi="ru-RU"/>
        </w:rPr>
      </w:pPr>
      <w:r w:rsidRPr="00561558">
        <w:rPr>
          <w:sz w:val="24"/>
          <w:szCs w:val="24"/>
          <w:lang w:bidi="ru-RU"/>
        </w:rPr>
        <w:t>2.9. Самостоятельный выход пребывающих на территории АНО «Авангард» за пределы территории запрещён.</w:t>
      </w:r>
    </w:p>
    <w:p w14:paraId="012C59AD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2.10. Пребывающие выходят, выезжают за пределы территории АНО «Авангард» в присутствии сотрудника или сопровождающего с разрешения заместителя директора по воспитательной работе, по письменному заявлению родителей или согласно приказу директора АНО «Авангард».</w:t>
      </w:r>
    </w:p>
    <w:p w14:paraId="1D78FA59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2.11. На сотрудника возлагается руководство группой пребывающих, поддержание дисциплины, соблюдение правил поведения на территории АНО «Авангард».</w:t>
      </w:r>
    </w:p>
    <w:p w14:paraId="4528DA29" w14:textId="77777777" w:rsidR="00962224" w:rsidRPr="00561558" w:rsidRDefault="00962224" w:rsidP="00962224">
      <w:pPr>
        <w:keepNext/>
        <w:keepLines/>
        <w:suppressAutoHyphens/>
        <w:contextualSpacing/>
        <w:rPr>
          <w:sz w:val="24"/>
          <w:szCs w:val="24"/>
        </w:rPr>
      </w:pPr>
    </w:p>
    <w:p w14:paraId="4B463438" w14:textId="77777777" w:rsidR="00962224" w:rsidRPr="00561558" w:rsidRDefault="00962224" w:rsidP="00962224">
      <w:pPr>
        <w:pStyle w:val="af8"/>
        <w:numPr>
          <w:ilvl w:val="0"/>
          <w:numId w:val="38"/>
        </w:numPr>
        <w:spacing w:before="0" w:beforeAutospacing="0" w:after="0" w:afterAutospacing="0"/>
        <w:jc w:val="center"/>
        <w:rPr>
          <w:b/>
        </w:rPr>
      </w:pPr>
      <w:r w:rsidRPr="00561558">
        <w:rPr>
          <w:b/>
        </w:rPr>
        <w:t>В ночное время</w:t>
      </w:r>
    </w:p>
    <w:p w14:paraId="5F4E17EA" w14:textId="77777777" w:rsidR="00962224" w:rsidRPr="00561558" w:rsidRDefault="00962224" w:rsidP="00962224">
      <w:pPr>
        <w:pStyle w:val="af8"/>
        <w:spacing w:before="0" w:beforeAutospacing="0" w:after="0" w:afterAutospacing="0"/>
        <w:ind w:left="720"/>
        <w:rPr>
          <w:b/>
          <w:bCs/>
        </w:rPr>
      </w:pPr>
    </w:p>
    <w:p w14:paraId="51F86877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3.1. В ночное время с 22.00 до 7.00, общий контроль всех дежурных служб, охраны, осуществляют ночные вожатые.</w:t>
      </w:r>
    </w:p>
    <w:p w14:paraId="41CC6BC1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3.2. Охрана всей территории АНО «Авангард» осуществляется охранными структурами.</w:t>
      </w:r>
    </w:p>
    <w:p w14:paraId="5A4EB2BD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3.3. Ночной вожатый не реже 2-х раз с 22.00 до 7.00 проверяет спальные корпуса, этажи и помещения. Все замечания фиксируются в книге приёма и сдачи дежурства и докладываются утром заместителю директора АНО «Авангард» по учебно–воспитательной работе.</w:t>
      </w:r>
    </w:p>
    <w:p w14:paraId="182BDE85" w14:textId="77777777" w:rsidR="00962224" w:rsidRPr="00561558" w:rsidRDefault="00962224" w:rsidP="00962224">
      <w:pPr>
        <w:pStyle w:val="a7"/>
        <w:ind w:left="0"/>
        <w:rPr>
          <w:sz w:val="24"/>
          <w:szCs w:val="24"/>
        </w:rPr>
      </w:pPr>
    </w:p>
    <w:p w14:paraId="66045055" w14:textId="77777777" w:rsidR="00962224" w:rsidRPr="00561558" w:rsidRDefault="00962224" w:rsidP="00962224">
      <w:pPr>
        <w:pStyle w:val="a7"/>
        <w:ind w:left="0"/>
        <w:jc w:val="center"/>
        <w:rPr>
          <w:b/>
          <w:bCs/>
          <w:sz w:val="24"/>
          <w:szCs w:val="24"/>
        </w:rPr>
      </w:pPr>
      <w:r w:rsidRPr="00561558">
        <w:rPr>
          <w:b/>
          <w:sz w:val="24"/>
          <w:szCs w:val="24"/>
        </w:rPr>
        <w:t xml:space="preserve">4. </w:t>
      </w:r>
      <w:r w:rsidRPr="00561558">
        <w:rPr>
          <w:b/>
          <w:bCs/>
          <w:sz w:val="24"/>
          <w:szCs w:val="24"/>
        </w:rPr>
        <w:t>Подъём, утренние процедуры.</w:t>
      </w:r>
    </w:p>
    <w:p w14:paraId="4E8AB9AD" w14:textId="77777777" w:rsidR="00962224" w:rsidRPr="00561558" w:rsidRDefault="00962224" w:rsidP="00962224">
      <w:pPr>
        <w:pStyle w:val="a7"/>
        <w:ind w:left="0"/>
        <w:jc w:val="center"/>
        <w:rPr>
          <w:sz w:val="24"/>
          <w:szCs w:val="24"/>
        </w:rPr>
      </w:pPr>
    </w:p>
    <w:p w14:paraId="3B01F1CC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4.1. Утренний подъём производится сотрудниками на этажах.</w:t>
      </w:r>
    </w:p>
    <w:p w14:paraId="54A5F1AE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 xml:space="preserve">4.2. Под контролем сотрудников производится утренний туалет и уборка комнат в 7.40 – 8.10. </w:t>
      </w:r>
    </w:p>
    <w:p w14:paraId="7D35807E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 xml:space="preserve">4.3. Заправка постелей и умывание происходит поочерёдно. Заправку постели каждый пребывающий осуществляет самостоятельно.  </w:t>
      </w:r>
    </w:p>
    <w:p w14:paraId="088F4B47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 xml:space="preserve">4.4. Заправка осуществляется в следующем порядке: </w:t>
      </w:r>
    </w:p>
    <w:p w14:paraId="7C478CAD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матрас с наматрасником аккуратно расправляется;</w:t>
      </w:r>
    </w:p>
    <w:p w14:paraId="5FECB74A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застилается первая простыня, оборачивая матрас в голове и оставляя не обёрнутым матрац в ногах;</w:t>
      </w:r>
    </w:p>
    <w:p w14:paraId="17408833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застилается вторая простыня, оборачивая матрас в ногах и не оборачивая в изголовье;</w:t>
      </w:r>
    </w:p>
    <w:p w14:paraId="21B5B8BD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застилается одеяло, оборачивается матрас в ногах (при необходимости застилается покрывало);</w:t>
      </w:r>
    </w:p>
    <w:p w14:paraId="537CE494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сверху кладётся подушка, предварительно расправленная по краям.</w:t>
      </w:r>
    </w:p>
    <w:p w14:paraId="7959EB43" w14:textId="77777777" w:rsidR="00962224" w:rsidRPr="00561558" w:rsidRDefault="00962224" w:rsidP="00962224">
      <w:pPr>
        <w:pStyle w:val="a7"/>
        <w:ind w:left="0"/>
        <w:rPr>
          <w:sz w:val="24"/>
          <w:szCs w:val="24"/>
        </w:rPr>
      </w:pPr>
    </w:p>
    <w:p w14:paraId="09A35FF4" w14:textId="77777777" w:rsidR="00962224" w:rsidRPr="00561558" w:rsidRDefault="00962224" w:rsidP="00962224">
      <w:pPr>
        <w:pStyle w:val="af8"/>
        <w:spacing w:before="0" w:beforeAutospacing="0" w:after="0" w:afterAutospacing="0"/>
        <w:jc w:val="center"/>
        <w:rPr>
          <w:b/>
          <w:bCs/>
        </w:rPr>
      </w:pPr>
      <w:r w:rsidRPr="00561558">
        <w:rPr>
          <w:b/>
          <w:bCs/>
        </w:rPr>
        <w:t>5. Приём пищи.</w:t>
      </w:r>
    </w:p>
    <w:p w14:paraId="5BA4DBCC" w14:textId="77777777" w:rsidR="00962224" w:rsidRPr="00561558" w:rsidRDefault="00962224" w:rsidP="00962224">
      <w:pPr>
        <w:pStyle w:val="af8"/>
        <w:spacing w:before="0" w:beforeAutospacing="0" w:after="0" w:afterAutospacing="0"/>
        <w:jc w:val="center"/>
        <w:rPr>
          <w:b/>
          <w:bCs/>
        </w:rPr>
      </w:pPr>
    </w:p>
    <w:p w14:paraId="5E90F7E0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 xml:space="preserve">5.1. Приём пищи осуществляется под руководством сотрудников. </w:t>
      </w:r>
    </w:p>
    <w:p w14:paraId="7A823340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5.2. Пребывающие направляются в столовую организованно, с сотрудниками, в чистой одежде и обуви, перемещения из жилого корпуса в столовую по улице используются для командного сплочения.</w:t>
      </w:r>
    </w:p>
    <w:p w14:paraId="6FF50726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5.3. По прибытию в столовую команда останавливается перед входом, и сотрудник, докладывает дежурному администратору АНО «Авангард», что такая-то команда на приём пищи прибыла.</w:t>
      </w:r>
    </w:p>
    <w:p w14:paraId="26202209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5.4. С разрешения дежурного администратора, пребывающие заходят в столовую, снимают верхнюю одежду, моют руки, и проходят в обеденный зал к линии раздачи пищи.  После получения порций пребывающие рассаживаются компактно, на указанные места. Во время приёма пищи пребывающие должны:</w:t>
      </w:r>
    </w:p>
    <w:p w14:paraId="39C67608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не шуметь и не ходить по залу;</w:t>
      </w:r>
    </w:p>
    <w:p w14:paraId="0DAAE4AE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кушать не торопясь и аккуратно;</w:t>
      </w:r>
    </w:p>
    <w:p w14:paraId="70139D88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при необходимости обратиться к товарищу – это делается в полголоса и вежливо.</w:t>
      </w:r>
    </w:p>
    <w:p w14:paraId="3B8F5EB2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5.5. В столовой во время приёма пищи должны соблюдаться тишина и порядок. Запрещается входить в столовую в головном уборе, пальто, куртке и спортивной одежде, выносить пищу.</w:t>
      </w:r>
    </w:p>
    <w:p w14:paraId="0630A8E9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5.6. Убытие из столовой к месту занятий только организованно в сопровождении сотрудника. Одиночные перемещения из столовой к местам занятий запрещены.</w:t>
      </w:r>
    </w:p>
    <w:p w14:paraId="13CCA8BF" w14:textId="77777777" w:rsidR="00962224" w:rsidRPr="00561558" w:rsidRDefault="00962224" w:rsidP="00962224">
      <w:pPr>
        <w:pStyle w:val="af8"/>
        <w:spacing w:before="0" w:beforeAutospacing="0" w:after="0" w:afterAutospacing="0"/>
      </w:pPr>
    </w:p>
    <w:p w14:paraId="2D726069" w14:textId="77777777" w:rsidR="00962224" w:rsidRPr="00561558" w:rsidRDefault="00962224" w:rsidP="00962224">
      <w:pPr>
        <w:pStyle w:val="af8"/>
        <w:spacing w:before="0" w:beforeAutospacing="0" w:after="0" w:afterAutospacing="0"/>
        <w:jc w:val="center"/>
        <w:rPr>
          <w:b/>
          <w:bCs/>
        </w:rPr>
      </w:pPr>
      <w:r w:rsidRPr="00561558">
        <w:rPr>
          <w:b/>
          <w:bCs/>
        </w:rPr>
        <w:t>6. Вечерние мероприятия</w:t>
      </w:r>
    </w:p>
    <w:p w14:paraId="17E95864" w14:textId="77777777" w:rsidR="00962224" w:rsidRPr="00561558" w:rsidRDefault="00962224" w:rsidP="00962224">
      <w:pPr>
        <w:pStyle w:val="af8"/>
        <w:spacing w:before="0" w:beforeAutospacing="0" w:after="0" w:afterAutospacing="0"/>
        <w:jc w:val="center"/>
        <w:rPr>
          <w:b/>
          <w:bCs/>
        </w:rPr>
      </w:pPr>
    </w:p>
    <w:p w14:paraId="6DF0A94D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6.1. Вечерние мероприятия культурно-досуговой работы и профессиональной ориентации проходят согласно распорядку дня, в составе команды под руководством сотрудников.</w:t>
      </w:r>
    </w:p>
    <w:p w14:paraId="449BD8EC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 xml:space="preserve">6.2 Перед отбоем сотрудники проверяют наличие пребывающих и порядок в комнатах при необходимости делают замечания и даёт указания на их устранение и в 22.00 производят отбой. </w:t>
      </w:r>
    </w:p>
    <w:p w14:paraId="29DDA995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6.3.  После отбоя пребывающим запрещено нахождение в подсобных помещениях: туалете, сушилке, бытовой комнате и др. помещениях кроме своей спальной комнаты.</w:t>
      </w:r>
    </w:p>
    <w:p w14:paraId="37BF766C" w14:textId="77777777" w:rsidR="00962224" w:rsidRPr="00561558" w:rsidRDefault="00962224" w:rsidP="00962224">
      <w:pPr>
        <w:ind w:firstLine="567"/>
        <w:rPr>
          <w:sz w:val="24"/>
          <w:szCs w:val="24"/>
        </w:rPr>
      </w:pPr>
    </w:p>
    <w:p w14:paraId="472ED70A" w14:textId="77777777" w:rsidR="00962224" w:rsidRPr="00561558" w:rsidRDefault="00962224" w:rsidP="00962224">
      <w:pPr>
        <w:ind w:firstLine="567"/>
        <w:jc w:val="center"/>
        <w:rPr>
          <w:b/>
          <w:sz w:val="24"/>
          <w:szCs w:val="24"/>
        </w:rPr>
      </w:pPr>
      <w:r w:rsidRPr="00561558">
        <w:rPr>
          <w:b/>
          <w:sz w:val="24"/>
          <w:szCs w:val="24"/>
        </w:rPr>
        <w:t>7. Соблюдение пожарного режима</w:t>
      </w:r>
    </w:p>
    <w:p w14:paraId="6AFC713F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7.1.</w:t>
      </w:r>
      <w:r w:rsidRPr="00561558">
        <w:rPr>
          <w:sz w:val="24"/>
          <w:szCs w:val="24"/>
        </w:rPr>
        <w:tab/>
        <w:t>Запрещается курение в помещениях и на территории учреждения.</w:t>
      </w:r>
    </w:p>
    <w:p w14:paraId="71917D30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7.2.</w:t>
      </w:r>
      <w:r w:rsidRPr="00561558">
        <w:rPr>
          <w:sz w:val="24"/>
          <w:szCs w:val="24"/>
        </w:rPr>
        <w:tab/>
        <w:t xml:space="preserve">Запрещается разведение костров на территории учреждения </w:t>
      </w:r>
      <w:r w:rsidRPr="00561558">
        <w:rPr>
          <w:sz w:val="24"/>
          <w:szCs w:val="24"/>
        </w:rPr>
        <w:br/>
        <w:t>и на прилегающей к ней территории.</w:t>
      </w:r>
    </w:p>
    <w:p w14:paraId="757C8BA7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7.3.</w:t>
      </w:r>
      <w:r w:rsidRPr="00561558">
        <w:rPr>
          <w:sz w:val="24"/>
          <w:szCs w:val="24"/>
        </w:rPr>
        <w:tab/>
        <w:t xml:space="preserve">Запрещается пользование электроутюгами, электроплитами </w:t>
      </w:r>
      <w:r w:rsidRPr="00561558">
        <w:rPr>
          <w:sz w:val="24"/>
          <w:szCs w:val="24"/>
        </w:rPr>
        <w:br/>
        <w:t xml:space="preserve">и другими электронагревательными приборами, не имеющими устройств тепловой защиты, без </w:t>
      </w:r>
      <w:r w:rsidRPr="00561558">
        <w:rPr>
          <w:sz w:val="24"/>
          <w:szCs w:val="24"/>
        </w:rPr>
        <w:lastRenderedPageBreak/>
        <w:t>подставок из негорючих теплоизоляционных материалов, исключающих опасность возникновения пожара и вне специально выделенных помещений.</w:t>
      </w:r>
    </w:p>
    <w:p w14:paraId="46067131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7.4.</w:t>
      </w:r>
      <w:r w:rsidRPr="00561558">
        <w:rPr>
          <w:sz w:val="24"/>
          <w:szCs w:val="24"/>
        </w:rPr>
        <w:tab/>
        <w:t xml:space="preserve">Обесточивать оперативно электроустановки и бытовые электроприборы в помещениях, в которых по окончании рабочего времени отсутствует персонал, за исключением дежурного освещения. Другие электроустановки и электротехнические изделия (холодильные камеры и др.) оставлять под напряжением, если это обусловлено </w:t>
      </w:r>
      <w:r w:rsidRPr="00561558">
        <w:rPr>
          <w:sz w:val="24"/>
          <w:szCs w:val="24"/>
        </w:rPr>
        <w:br/>
        <w:t>их функциональным назначением или предусмотрено требованиями инструкций по эксплуатации.</w:t>
      </w:r>
    </w:p>
    <w:p w14:paraId="00313175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7.5.</w:t>
      </w:r>
      <w:r w:rsidRPr="00561558">
        <w:rPr>
          <w:sz w:val="24"/>
          <w:szCs w:val="24"/>
        </w:rPr>
        <w:tab/>
        <w:t>По окончании рабочего времени в помещениях учреждения запрещается оставлять мусор и отходы, также необходимо осмотреть помещения на предмет наличия пожароопасных предметов, проверить исправность электроустановок, закрыть все окна и форточки, отключить от основного электропитания шнур электропитания, выключить освещение.</w:t>
      </w:r>
    </w:p>
    <w:p w14:paraId="7A430202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7.6.</w:t>
      </w:r>
      <w:r w:rsidRPr="00561558">
        <w:rPr>
          <w:sz w:val="24"/>
          <w:szCs w:val="24"/>
        </w:rPr>
        <w:tab/>
        <w:t>Загромождать эвакуационные пути и выходы (в том числе проходы, коридоры, тамбуры,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выходов.</w:t>
      </w:r>
    </w:p>
    <w:p w14:paraId="77B102E2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7.7.</w:t>
      </w:r>
      <w:r w:rsidRPr="00561558">
        <w:rPr>
          <w:sz w:val="24"/>
          <w:szCs w:val="24"/>
        </w:rPr>
        <w:tab/>
        <w:t>Эксплуатировать электропровода и кабели с видимыми нарушениями изоляции.</w:t>
      </w:r>
    </w:p>
    <w:p w14:paraId="5CC87F93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7.8.</w:t>
      </w:r>
      <w:r w:rsidRPr="00561558">
        <w:rPr>
          <w:sz w:val="24"/>
          <w:szCs w:val="24"/>
        </w:rPr>
        <w:tab/>
        <w:t>Пользоваться розетками, рубильниками, другими электроустановочными изделиями с повреждениями.</w:t>
      </w:r>
    </w:p>
    <w:p w14:paraId="12D324C3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7.9.</w:t>
      </w:r>
      <w:r w:rsidRPr="00561558">
        <w:rPr>
          <w:sz w:val="24"/>
          <w:szCs w:val="24"/>
        </w:rPr>
        <w:tab/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светильника.</w:t>
      </w:r>
    </w:p>
    <w:p w14:paraId="49361811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7.10.</w:t>
      </w:r>
      <w:r w:rsidRPr="00561558">
        <w:rPr>
          <w:sz w:val="24"/>
          <w:szCs w:val="24"/>
        </w:rPr>
        <w:tab/>
        <w:t>Применять нестандартные (самодельные) электронагревательные приборы.</w:t>
      </w:r>
    </w:p>
    <w:p w14:paraId="3B462C1A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7.11.</w:t>
      </w:r>
      <w:r w:rsidRPr="00561558">
        <w:rPr>
          <w:sz w:val="24"/>
          <w:szCs w:val="24"/>
        </w:rPr>
        <w:tab/>
        <w:t xml:space="preserve">При возникновении пожара лицо, обнаружившее пожар </w:t>
      </w:r>
      <w:r w:rsidRPr="00561558">
        <w:rPr>
          <w:sz w:val="24"/>
          <w:szCs w:val="24"/>
        </w:rPr>
        <w:br/>
        <w:t>или признаки горения (задымления, запах гари и др.) должно:</w:t>
      </w:r>
    </w:p>
    <w:p w14:paraId="0E16B8D1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 xml:space="preserve">- незамедлительно сообщить о случившемся сотрудников учреждения и учащихся, путем срабатывания АПС, вызвать по телефону 01 либо 112 </w:t>
      </w:r>
      <w:r w:rsidRPr="00561558">
        <w:rPr>
          <w:sz w:val="24"/>
          <w:szCs w:val="24"/>
        </w:rPr>
        <w:br/>
        <w:t xml:space="preserve"> пожарную часть при этом необходимо назвать адрес, место возникновения пожара, свою фамилию;</w:t>
      </w:r>
    </w:p>
    <w:p w14:paraId="18BCD576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принять меры по эвакуации людей, тушению пожара и сохранности материальных ценностей;</w:t>
      </w:r>
    </w:p>
    <w:p w14:paraId="1F55D7CD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 xml:space="preserve">- при необходимости отключить электроэнергию, прекратить работу </w:t>
      </w:r>
      <w:r w:rsidRPr="00561558">
        <w:rPr>
          <w:sz w:val="24"/>
          <w:szCs w:val="24"/>
        </w:rPr>
        <w:br/>
        <w:t>в здании;</w:t>
      </w:r>
    </w:p>
    <w:p w14:paraId="3B449556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выполнить мероприятия, способствующие предотвращению развития пожара и задымления помещения здания учреждения.</w:t>
      </w:r>
    </w:p>
    <w:p w14:paraId="5121D11E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7.12. Запрещается использовать эвакуационные (пожарные) выходы не по назначению.</w:t>
      </w:r>
    </w:p>
    <w:p w14:paraId="196053AD" w14:textId="77777777" w:rsidR="00962224" w:rsidRPr="00561558" w:rsidRDefault="00962224" w:rsidP="00962224">
      <w:pPr>
        <w:ind w:firstLine="567"/>
        <w:rPr>
          <w:sz w:val="24"/>
          <w:szCs w:val="24"/>
        </w:rPr>
      </w:pPr>
    </w:p>
    <w:p w14:paraId="1F76DD48" w14:textId="77777777" w:rsidR="00962224" w:rsidRPr="00561558" w:rsidRDefault="00962224" w:rsidP="00962224">
      <w:pPr>
        <w:ind w:firstLine="567"/>
        <w:jc w:val="center"/>
        <w:rPr>
          <w:b/>
          <w:sz w:val="24"/>
          <w:szCs w:val="24"/>
        </w:rPr>
      </w:pPr>
      <w:r w:rsidRPr="00561558">
        <w:rPr>
          <w:b/>
          <w:sz w:val="24"/>
          <w:szCs w:val="24"/>
        </w:rPr>
        <w:t>8. Порядок пребывания на территории АНО «Авангард» взрослых участников (сопровождающих)</w:t>
      </w:r>
    </w:p>
    <w:p w14:paraId="2E13C6EF" w14:textId="77777777" w:rsidR="00962224" w:rsidRPr="00561558" w:rsidRDefault="00962224" w:rsidP="00962224">
      <w:pPr>
        <w:ind w:firstLine="567"/>
        <w:jc w:val="center"/>
        <w:rPr>
          <w:b/>
          <w:sz w:val="24"/>
          <w:szCs w:val="24"/>
        </w:rPr>
      </w:pPr>
    </w:p>
    <w:p w14:paraId="47C38602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8.1 Сопровождающий в период нахождения на территории АНО «Авангард» имеет право осуществлять контроль:</w:t>
      </w:r>
    </w:p>
    <w:p w14:paraId="32F8C3A2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за соблюдением правил по охране жизни и здоровья детей;</w:t>
      </w:r>
    </w:p>
    <w:p w14:paraId="0C75ED94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за соблюдением правил и норм пожарной безопасности;</w:t>
      </w:r>
    </w:p>
    <w:p w14:paraId="2328046F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за соблюдением санитарно-эпидемиологических требований;</w:t>
      </w:r>
    </w:p>
    <w:p w14:paraId="513EDC9B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за соблюдением детьми режимных мероприятий (режим дня).</w:t>
      </w:r>
    </w:p>
    <w:p w14:paraId="73A20EAE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8.2 Сопровождающим запрещается:</w:t>
      </w:r>
    </w:p>
    <w:p w14:paraId="2B1A2A64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употребление и хранение (в том числе пронос) алкогольной продукции, наркотических, психотропных, токсических веществ;</w:t>
      </w:r>
    </w:p>
    <w:p w14:paraId="25D8F780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употребление табачной продукции, электронных сигарет и испарителей, и других запрещённых и приравненных к ним средств (снюс, неснюс, снаф, насвай, спайс и др.) на территории центра;</w:t>
      </w:r>
    </w:p>
    <w:p w14:paraId="0F9BB3AF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нахождение на территории центра в состоянии алкогольного, наркотического, токсического опьянения;</w:t>
      </w:r>
    </w:p>
    <w:p w14:paraId="6348ED4E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lastRenderedPageBreak/>
        <w:t>- пронос и хранение вещей, которые могут нанести вред жизни и здоровью окружающих;</w:t>
      </w:r>
    </w:p>
    <w:p w14:paraId="7FC4B408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нанесение ущерба имуществу центра. В случае выявления нанесения материального ущерба АНО «Авангард» составляется акт порчи имущества и последующим взысканием средств;</w:t>
      </w:r>
    </w:p>
    <w:p w14:paraId="383B89EC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использование нецензурной брани в отношении пребывающих и персонала центра;</w:t>
      </w:r>
    </w:p>
    <w:p w14:paraId="5F26F5AE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препятствование проведению программы заезда, внесение изменений в распорядок дня пребывающих, влияние на педагогический процесс путем личного вмешательства;</w:t>
      </w:r>
    </w:p>
    <w:p w14:paraId="74ABF0F8" w14:textId="77777777" w:rsidR="00962224" w:rsidRPr="00561558" w:rsidRDefault="00962224" w:rsidP="00962224">
      <w:pPr>
        <w:ind w:firstLine="567"/>
        <w:rPr>
          <w:sz w:val="24"/>
          <w:szCs w:val="24"/>
        </w:rPr>
      </w:pPr>
      <w:r w:rsidRPr="00561558">
        <w:rPr>
          <w:sz w:val="24"/>
          <w:szCs w:val="24"/>
        </w:rPr>
        <w:t>- использовать эвакуационные (пожарные) выходы не по назначению.</w:t>
      </w:r>
    </w:p>
    <w:p w14:paraId="0348555B" w14:textId="77777777" w:rsidR="00962224" w:rsidRPr="00561558" w:rsidRDefault="00962224" w:rsidP="00962224">
      <w:pPr>
        <w:ind w:firstLine="0"/>
        <w:rPr>
          <w:sz w:val="24"/>
          <w:szCs w:val="24"/>
        </w:rPr>
      </w:pPr>
    </w:p>
    <w:p w14:paraId="08FF2FE5" w14:textId="77777777" w:rsidR="00962224" w:rsidRPr="00561558" w:rsidRDefault="00962224" w:rsidP="00962224">
      <w:pPr>
        <w:rPr>
          <w:sz w:val="24"/>
          <w:szCs w:val="24"/>
        </w:rPr>
      </w:pPr>
      <w:r w:rsidRPr="00561558">
        <w:rPr>
          <w:sz w:val="24"/>
          <w:szCs w:val="24"/>
        </w:rPr>
        <w:t>С Правилами внутреннего распорядка для пребывающих на территории Автономной некоммерческой организации «Учебно-методический центр военно-патриотического воспитания молодежи «Авангард» ознакомлен, до моего ребенка (подопечного) доведены (в случае, если Обучающийся несовершеннолетний).</w:t>
      </w:r>
    </w:p>
    <w:p w14:paraId="40DD21A3" w14:textId="77777777" w:rsidR="00962224" w:rsidRPr="00561558" w:rsidRDefault="00962224" w:rsidP="00962224">
      <w:pPr>
        <w:ind w:firstLine="0"/>
        <w:rPr>
          <w:sz w:val="24"/>
          <w:szCs w:val="24"/>
        </w:rPr>
      </w:pPr>
    </w:p>
    <w:p w14:paraId="7E603295" w14:textId="77777777" w:rsidR="00962224" w:rsidRPr="00561558" w:rsidRDefault="00962224" w:rsidP="00962224">
      <w:pPr>
        <w:ind w:firstLine="0"/>
        <w:rPr>
          <w:sz w:val="24"/>
          <w:szCs w:val="24"/>
        </w:rPr>
      </w:pPr>
      <w:r w:rsidRPr="00561558">
        <w:rPr>
          <w:sz w:val="24"/>
          <w:szCs w:val="24"/>
        </w:rPr>
        <w:t>Родитель (законный представитель) / Совершеннолетний Обучающийся</w:t>
      </w:r>
    </w:p>
    <w:p w14:paraId="4B8180E1" w14:textId="77777777" w:rsidR="00962224" w:rsidRPr="00561558" w:rsidRDefault="00962224" w:rsidP="00962224">
      <w:pPr>
        <w:pBdr>
          <w:bottom w:val="single" w:sz="12" w:space="1" w:color="auto"/>
        </w:pBdr>
        <w:ind w:firstLine="0"/>
        <w:rPr>
          <w:sz w:val="24"/>
          <w:szCs w:val="24"/>
        </w:rPr>
      </w:pPr>
    </w:p>
    <w:p w14:paraId="423A103B" w14:textId="77777777" w:rsidR="00962224" w:rsidRPr="00561558" w:rsidRDefault="00962224" w:rsidP="00962224">
      <w:pPr>
        <w:ind w:firstLine="0"/>
        <w:jc w:val="center"/>
        <w:rPr>
          <w:sz w:val="20"/>
          <w:szCs w:val="28"/>
        </w:rPr>
      </w:pPr>
      <w:r w:rsidRPr="00561558">
        <w:rPr>
          <w:sz w:val="20"/>
          <w:szCs w:val="28"/>
        </w:rPr>
        <w:t>ФИО, контактный номер телефона, подпись</w:t>
      </w:r>
    </w:p>
    <w:p w14:paraId="59C72741" w14:textId="4839CF57" w:rsidR="00960F9D" w:rsidRPr="00561558" w:rsidRDefault="00960F9D" w:rsidP="00AC3F0F">
      <w:pPr>
        <w:ind w:firstLine="0"/>
        <w:jc w:val="center"/>
        <w:rPr>
          <w:sz w:val="20"/>
          <w:szCs w:val="28"/>
        </w:rPr>
      </w:pPr>
    </w:p>
    <w:p w14:paraId="6CD41791" w14:textId="36558ECF" w:rsidR="00960F9D" w:rsidRPr="00561558" w:rsidRDefault="00960F9D" w:rsidP="0073234D">
      <w:pPr>
        <w:ind w:firstLine="0"/>
        <w:rPr>
          <w:sz w:val="20"/>
          <w:szCs w:val="28"/>
        </w:rPr>
      </w:pPr>
    </w:p>
    <w:sectPr w:rsidR="00960F9D" w:rsidRPr="00561558" w:rsidSect="00D26172">
      <w:headerReference w:type="default" r:id="rId8"/>
      <w:headerReference w:type="first" r:id="rId9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2B2C" w14:textId="77777777" w:rsidR="00F422D9" w:rsidRDefault="00F422D9" w:rsidP="00361283">
      <w:r>
        <w:separator/>
      </w:r>
    </w:p>
  </w:endnote>
  <w:endnote w:type="continuationSeparator" w:id="0">
    <w:p w14:paraId="71CFBCC2" w14:textId="77777777" w:rsidR="00F422D9" w:rsidRDefault="00F422D9" w:rsidP="0036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1771C" w14:textId="77777777" w:rsidR="00F422D9" w:rsidRDefault="00F422D9" w:rsidP="00361283">
      <w:r>
        <w:separator/>
      </w:r>
    </w:p>
  </w:footnote>
  <w:footnote w:type="continuationSeparator" w:id="0">
    <w:p w14:paraId="77717E85" w14:textId="77777777" w:rsidR="00F422D9" w:rsidRDefault="00F422D9" w:rsidP="0036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210448"/>
      <w:docPartObj>
        <w:docPartGallery w:val="Page Numbers (Top of Page)"/>
        <w:docPartUnique/>
      </w:docPartObj>
    </w:sdtPr>
    <w:sdtEndPr/>
    <w:sdtContent>
      <w:p w14:paraId="04144DBF" w14:textId="5A3D4647" w:rsidR="004A2A59" w:rsidRDefault="004A2A59" w:rsidP="000267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4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9374"/>
      <w:docPartObj>
        <w:docPartGallery w:val="Page Numbers (Top of Page)"/>
        <w:docPartUnique/>
      </w:docPartObj>
    </w:sdtPr>
    <w:sdtEndPr/>
    <w:sdtContent>
      <w:p w14:paraId="5BD1544F" w14:textId="287419A1" w:rsidR="004A2A59" w:rsidRDefault="004A2A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4D">
          <w:rPr>
            <w:noProof/>
          </w:rPr>
          <w:t>1</w:t>
        </w:r>
        <w:r>
          <w:fldChar w:fldCharType="end"/>
        </w:r>
      </w:p>
    </w:sdtContent>
  </w:sdt>
  <w:p w14:paraId="54E49C18" w14:textId="77777777" w:rsidR="004A2A59" w:rsidRDefault="004A2A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8C"/>
    <w:multiLevelType w:val="hybridMultilevel"/>
    <w:tmpl w:val="4DECDEBA"/>
    <w:lvl w:ilvl="0" w:tplc="B706E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C0439"/>
    <w:multiLevelType w:val="hybridMultilevel"/>
    <w:tmpl w:val="7D3E2A2A"/>
    <w:lvl w:ilvl="0" w:tplc="BE182094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E9D4A11"/>
    <w:multiLevelType w:val="multilevel"/>
    <w:tmpl w:val="7304E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5FA5"/>
    <w:multiLevelType w:val="hybridMultilevel"/>
    <w:tmpl w:val="F4F0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BB2"/>
    <w:multiLevelType w:val="hybridMultilevel"/>
    <w:tmpl w:val="5A94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67CB"/>
    <w:multiLevelType w:val="hybridMultilevel"/>
    <w:tmpl w:val="AF5046D2"/>
    <w:lvl w:ilvl="0" w:tplc="5CA22E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1C5E"/>
    <w:multiLevelType w:val="hybridMultilevel"/>
    <w:tmpl w:val="217AAD52"/>
    <w:lvl w:ilvl="0" w:tplc="46B4FCF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144BB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F7AE4"/>
    <w:multiLevelType w:val="multilevel"/>
    <w:tmpl w:val="9C7255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F400823"/>
    <w:multiLevelType w:val="multilevel"/>
    <w:tmpl w:val="CBF067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3B056A0"/>
    <w:multiLevelType w:val="hybridMultilevel"/>
    <w:tmpl w:val="DB56334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71CBF"/>
    <w:multiLevelType w:val="multilevel"/>
    <w:tmpl w:val="0D6C6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0C096A"/>
    <w:multiLevelType w:val="hybridMultilevel"/>
    <w:tmpl w:val="088C2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44CE68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E5FD2"/>
    <w:multiLevelType w:val="multilevel"/>
    <w:tmpl w:val="952E95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25790B"/>
    <w:multiLevelType w:val="multilevel"/>
    <w:tmpl w:val="83EC86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BCE4086"/>
    <w:multiLevelType w:val="hybridMultilevel"/>
    <w:tmpl w:val="1268A5D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6E7315"/>
    <w:multiLevelType w:val="hybridMultilevel"/>
    <w:tmpl w:val="EF7E51A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552D8"/>
    <w:multiLevelType w:val="hybridMultilevel"/>
    <w:tmpl w:val="E320FB10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D407E64"/>
    <w:multiLevelType w:val="hybridMultilevel"/>
    <w:tmpl w:val="83E20CB2"/>
    <w:lvl w:ilvl="0" w:tplc="61240996">
      <w:start w:val="1"/>
      <w:numFmt w:val="upperLetter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D425534"/>
    <w:multiLevelType w:val="hybridMultilevel"/>
    <w:tmpl w:val="F188701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5D58"/>
    <w:multiLevelType w:val="multilevel"/>
    <w:tmpl w:val="A8F07984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AD2AA0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5D3854"/>
    <w:multiLevelType w:val="hybridMultilevel"/>
    <w:tmpl w:val="E23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32CA"/>
    <w:multiLevelType w:val="hybridMultilevel"/>
    <w:tmpl w:val="DC78A2E8"/>
    <w:lvl w:ilvl="0" w:tplc="6BF29C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0D490A"/>
    <w:multiLevelType w:val="hybridMultilevel"/>
    <w:tmpl w:val="A17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07C8F"/>
    <w:multiLevelType w:val="hybridMultilevel"/>
    <w:tmpl w:val="80CEC01E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E43039"/>
    <w:multiLevelType w:val="hybridMultilevel"/>
    <w:tmpl w:val="58B0F34C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CE09AA"/>
    <w:multiLevelType w:val="multilevel"/>
    <w:tmpl w:val="BA562B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760249"/>
    <w:multiLevelType w:val="hybridMultilevel"/>
    <w:tmpl w:val="0332F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E5CE9"/>
    <w:multiLevelType w:val="hybridMultilevel"/>
    <w:tmpl w:val="511860C4"/>
    <w:lvl w:ilvl="0" w:tplc="664E4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688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641E4"/>
    <w:multiLevelType w:val="hybridMultilevel"/>
    <w:tmpl w:val="0EA4F8EE"/>
    <w:lvl w:ilvl="0" w:tplc="C6D6A96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52F72"/>
    <w:multiLevelType w:val="multilevel"/>
    <w:tmpl w:val="8A0C5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5E7E6D"/>
    <w:multiLevelType w:val="hybridMultilevel"/>
    <w:tmpl w:val="BF80365A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2132C60"/>
    <w:multiLevelType w:val="hybridMultilevel"/>
    <w:tmpl w:val="2A4E7BC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987BE4"/>
    <w:multiLevelType w:val="hybridMultilevel"/>
    <w:tmpl w:val="8086026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B796C"/>
    <w:multiLevelType w:val="multilevel"/>
    <w:tmpl w:val="2FC6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BA90164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CB4D80"/>
    <w:multiLevelType w:val="hybridMultilevel"/>
    <w:tmpl w:val="F636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3B8E"/>
    <w:multiLevelType w:val="hybridMultilevel"/>
    <w:tmpl w:val="CDAA7EBE"/>
    <w:lvl w:ilvl="0" w:tplc="1AAA54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B315FC7"/>
    <w:multiLevelType w:val="hybridMultilevel"/>
    <w:tmpl w:val="2ED85FC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75996"/>
    <w:multiLevelType w:val="hybridMultilevel"/>
    <w:tmpl w:val="4F20187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37"/>
  </w:num>
  <w:num w:numId="5">
    <w:abstractNumId w:val="12"/>
  </w:num>
  <w:num w:numId="6">
    <w:abstractNumId w:val="2"/>
  </w:num>
  <w:num w:numId="7">
    <w:abstractNumId w:val="3"/>
  </w:num>
  <w:num w:numId="8">
    <w:abstractNumId w:val="39"/>
  </w:num>
  <w:num w:numId="9">
    <w:abstractNumId w:val="4"/>
  </w:num>
  <w:num w:numId="10">
    <w:abstractNumId w:val="5"/>
  </w:num>
  <w:num w:numId="11">
    <w:abstractNumId w:val="31"/>
  </w:num>
  <w:num w:numId="12">
    <w:abstractNumId w:val="25"/>
  </w:num>
  <w:num w:numId="13">
    <w:abstractNumId w:val="8"/>
  </w:num>
  <w:num w:numId="14">
    <w:abstractNumId w:val="9"/>
  </w:num>
  <w:num w:numId="15">
    <w:abstractNumId w:val="33"/>
  </w:num>
  <w:num w:numId="16">
    <w:abstractNumId w:val="26"/>
  </w:num>
  <w:num w:numId="17">
    <w:abstractNumId w:val="11"/>
  </w:num>
  <w:num w:numId="18">
    <w:abstractNumId w:val="36"/>
  </w:num>
  <w:num w:numId="19">
    <w:abstractNumId w:val="42"/>
  </w:num>
  <w:num w:numId="20">
    <w:abstractNumId w:val="41"/>
  </w:num>
  <w:num w:numId="21">
    <w:abstractNumId w:val="27"/>
  </w:num>
  <w:num w:numId="22">
    <w:abstractNumId w:val="17"/>
  </w:num>
  <w:num w:numId="23">
    <w:abstractNumId w:val="20"/>
  </w:num>
  <w:num w:numId="24">
    <w:abstractNumId w:val="40"/>
  </w:num>
  <w:num w:numId="25">
    <w:abstractNumId w:val="13"/>
  </w:num>
  <w:num w:numId="26">
    <w:abstractNumId w:val="19"/>
  </w:num>
  <w:num w:numId="27">
    <w:abstractNumId w:val="34"/>
  </w:num>
  <w:num w:numId="28">
    <w:abstractNumId w:val="18"/>
  </w:num>
  <w:num w:numId="29">
    <w:abstractNumId w:val="35"/>
  </w:num>
  <w:num w:numId="30">
    <w:abstractNumId w:val="16"/>
  </w:num>
  <w:num w:numId="31">
    <w:abstractNumId w:val="23"/>
  </w:num>
  <w:num w:numId="32">
    <w:abstractNumId w:val="0"/>
  </w:num>
  <w:num w:numId="33">
    <w:abstractNumId w:val="2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4"/>
  </w:num>
  <w:num w:numId="38">
    <w:abstractNumId w:val="29"/>
  </w:num>
  <w:num w:numId="39">
    <w:abstractNumId w:val="22"/>
  </w:num>
  <w:num w:numId="40">
    <w:abstractNumId w:val="21"/>
  </w:num>
  <w:num w:numId="41">
    <w:abstractNumId w:val="28"/>
  </w:num>
  <w:num w:numId="42">
    <w:abstractNumId w:val="38"/>
  </w:num>
  <w:num w:numId="4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A0"/>
    <w:rsid w:val="000015A8"/>
    <w:rsid w:val="000019F5"/>
    <w:rsid w:val="00001C70"/>
    <w:rsid w:val="00006337"/>
    <w:rsid w:val="00010F9A"/>
    <w:rsid w:val="0001541A"/>
    <w:rsid w:val="000177D0"/>
    <w:rsid w:val="0002082B"/>
    <w:rsid w:val="00020A5D"/>
    <w:rsid w:val="000212AE"/>
    <w:rsid w:val="0002232C"/>
    <w:rsid w:val="00022B89"/>
    <w:rsid w:val="000242F1"/>
    <w:rsid w:val="00026761"/>
    <w:rsid w:val="00030E51"/>
    <w:rsid w:val="000324E8"/>
    <w:rsid w:val="00033F91"/>
    <w:rsid w:val="000352A1"/>
    <w:rsid w:val="00036FEF"/>
    <w:rsid w:val="00037D3E"/>
    <w:rsid w:val="0004023F"/>
    <w:rsid w:val="0004672C"/>
    <w:rsid w:val="00052803"/>
    <w:rsid w:val="00065235"/>
    <w:rsid w:val="000714D5"/>
    <w:rsid w:val="0007367F"/>
    <w:rsid w:val="00075418"/>
    <w:rsid w:val="00076CEB"/>
    <w:rsid w:val="00080EA9"/>
    <w:rsid w:val="00085F21"/>
    <w:rsid w:val="00095B5E"/>
    <w:rsid w:val="000A115F"/>
    <w:rsid w:val="000A2310"/>
    <w:rsid w:val="000A4CE0"/>
    <w:rsid w:val="000A4DAF"/>
    <w:rsid w:val="000A68D3"/>
    <w:rsid w:val="000B5965"/>
    <w:rsid w:val="000B5C5A"/>
    <w:rsid w:val="000B6F0F"/>
    <w:rsid w:val="000B6FBB"/>
    <w:rsid w:val="000C1203"/>
    <w:rsid w:val="000C305E"/>
    <w:rsid w:val="000C746F"/>
    <w:rsid w:val="000D0845"/>
    <w:rsid w:val="000D0D80"/>
    <w:rsid w:val="000D2E1E"/>
    <w:rsid w:val="000D3F05"/>
    <w:rsid w:val="000D687A"/>
    <w:rsid w:val="000E0962"/>
    <w:rsid w:val="000E278C"/>
    <w:rsid w:val="000E4935"/>
    <w:rsid w:val="000F0844"/>
    <w:rsid w:val="000F1746"/>
    <w:rsid w:val="001027D6"/>
    <w:rsid w:val="00105208"/>
    <w:rsid w:val="00106046"/>
    <w:rsid w:val="00106D19"/>
    <w:rsid w:val="00110EB8"/>
    <w:rsid w:val="00111FF3"/>
    <w:rsid w:val="00114C6B"/>
    <w:rsid w:val="0012430D"/>
    <w:rsid w:val="00125215"/>
    <w:rsid w:val="00131102"/>
    <w:rsid w:val="00137ADE"/>
    <w:rsid w:val="00142B09"/>
    <w:rsid w:val="00142C67"/>
    <w:rsid w:val="0014472B"/>
    <w:rsid w:val="001478EB"/>
    <w:rsid w:val="00151463"/>
    <w:rsid w:val="00151838"/>
    <w:rsid w:val="00152FF1"/>
    <w:rsid w:val="001538C6"/>
    <w:rsid w:val="0015550F"/>
    <w:rsid w:val="001567CA"/>
    <w:rsid w:val="00156947"/>
    <w:rsid w:val="00156CD7"/>
    <w:rsid w:val="001572E9"/>
    <w:rsid w:val="00164534"/>
    <w:rsid w:val="001655F3"/>
    <w:rsid w:val="00166293"/>
    <w:rsid w:val="001668B6"/>
    <w:rsid w:val="00166BFC"/>
    <w:rsid w:val="001700AC"/>
    <w:rsid w:val="001774D9"/>
    <w:rsid w:val="00180247"/>
    <w:rsid w:val="00180C98"/>
    <w:rsid w:val="0018522D"/>
    <w:rsid w:val="00186F8D"/>
    <w:rsid w:val="00193DAC"/>
    <w:rsid w:val="001A76CE"/>
    <w:rsid w:val="001B1480"/>
    <w:rsid w:val="001B21D4"/>
    <w:rsid w:val="001B40DD"/>
    <w:rsid w:val="001B6176"/>
    <w:rsid w:val="001B7A03"/>
    <w:rsid w:val="001C1335"/>
    <w:rsid w:val="001C23A5"/>
    <w:rsid w:val="001C2E01"/>
    <w:rsid w:val="001C4A02"/>
    <w:rsid w:val="001C5DF9"/>
    <w:rsid w:val="001D1B72"/>
    <w:rsid w:val="001D2A52"/>
    <w:rsid w:val="001E01FD"/>
    <w:rsid w:val="001E4A50"/>
    <w:rsid w:val="001E7B17"/>
    <w:rsid w:val="001F0FEF"/>
    <w:rsid w:val="001F194B"/>
    <w:rsid w:val="001F397B"/>
    <w:rsid w:val="001F7417"/>
    <w:rsid w:val="002001D7"/>
    <w:rsid w:val="0020347E"/>
    <w:rsid w:val="00205720"/>
    <w:rsid w:val="00206E7D"/>
    <w:rsid w:val="002114E1"/>
    <w:rsid w:val="00216ADF"/>
    <w:rsid w:val="0023021B"/>
    <w:rsid w:val="00231ABD"/>
    <w:rsid w:val="002427FD"/>
    <w:rsid w:val="00243339"/>
    <w:rsid w:val="002438FA"/>
    <w:rsid w:val="00245B59"/>
    <w:rsid w:val="00245F2B"/>
    <w:rsid w:val="002464EC"/>
    <w:rsid w:val="002548F6"/>
    <w:rsid w:val="0025597C"/>
    <w:rsid w:val="00255DE9"/>
    <w:rsid w:val="00256EE1"/>
    <w:rsid w:val="00256F67"/>
    <w:rsid w:val="0026178C"/>
    <w:rsid w:val="002619C4"/>
    <w:rsid w:val="00264B89"/>
    <w:rsid w:val="002732FA"/>
    <w:rsid w:val="002733A0"/>
    <w:rsid w:val="00283A00"/>
    <w:rsid w:val="00284B82"/>
    <w:rsid w:val="002860A9"/>
    <w:rsid w:val="0028704E"/>
    <w:rsid w:val="00293B39"/>
    <w:rsid w:val="002A0A97"/>
    <w:rsid w:val="002A1CF7"/>
    <w:rsid w:val="002A3BF3"/>
    <w:rsid w:val="002A7127"/>
    <w:rsid w:val="002B0084"/>
    <w:rsid w:val="002B5265"/>
    <w:rsid w:val="002B6AA3"/>
    <w:rsid w:val="002C1E6B"/>
    <w:rsid w:val="002C32B6"/>
    <w:rsid w:val="002C332A"/>
    <w:rsid w:val="002C6043"/>
    <w:rsid w:val="002C62A4"/>
    <w:rsid w:val="002D0B03"/>
    <w:rsid w:val="002D4CFD"/>
    <w:rsid w:val="002D641E"/>
    <w:rsid w:val="002E1BA0"/>
    <w:rsid w:val="002E3083"/>
    <w:rsid w:val="002F1494"/>
    <w:rsid w:val="002F1F9B"/>
    <w:rsid w:val="002F246F"/>
    <w:rsid w:val="002F377A"/>
    <w:rsid w:val="002F7314"/>
    <w:rsid w:val="002F7FB1"/>
    <w:rsid w:val="00300153"/>
    <w:rsid w:val="00305F18"/>
    <w:rsid w:val="00310BCC"/>
    <w:rsid w:val="00314E65"/>
    <w:rsid w:val="003231AC"/>
    <w:rsid w:val="00325A47"/>
    <w:rsid w:val="00327786"/>
    <w:rsid w:val="0033312B"/>
    <w:rsid w:val="00345599"/>
    <w:rsid w:val="003464BF"/>
    <w:rsid w:val="0034723A"/>
    <w:rsid w:val="003515E4"/>
    <w:rsid w:val="00354056"/>
    <w:rsid w:val="00354170"/>
    <w:rsid w:val="00357826"/>
    <w:rsid w:val="00361283"/>
    <w:rsid w:val="0036193C"/>
    <w:rsid w:val="003622C2"/>
    <w:rsid w:val="00365F14"/>
    <w:rsid w:val="003668FF"/>
    <w:rsid w:val="003775B8"/>
    <w:rsid w:val="00382599"/>
    <w:rsid w:val="00382964"/>
    <w:rsid w:val="0038555E"/>
    <w:rsid w:val="003954E2"/>
    <w:rsid w:val="00396299"/>
    <w:rsid w:val="00397D78"/>
    <w:rsid w:val="003A0546"/>
    <w:rsid w:val="003A1361"/>
    <w:rsid w:val="003A160E"/>
    <w:rsid w:val="003A1DBC"/>
    <w:rsid w:val="003B02B4"/>
    <w:rsid w:val="003B0E4E"/>
    <w:rsid w:val="003B3765"/>
    <w:rsid w:val="003B3858"/>
    <w:rsid w:val="003B47C6"/>
    <w:rsid w:val="003B7F9B"/>
    <w:rsid w:val="003C1377"/>
    <w:rsid w:val="003C1BB8"/>
    <w:rsid w:val="003C2DA7"/>
    <w:rsid w:val="003C327C"/>
    <w:rsid w:val="003C41FF"/>
    <w:rsid w:val="003C5475"/>
    <w:rsid w:val="003C7393"/>
    <w:rsid w:val="003D03BF"/>
    <w:rsid w:val="003D04E2"/>
    <w:rsid w:val="003D090D"/>
    <w:rsid w:val="003D77E1"/>
    <w:rsid w:val="003E24DF"/>
    <w:rsid w:val="003E3830"/>
    <w:rsid w:val="003E5CBC"/>
    <w:rsid w:val="003F2303"/>
    <w:rsid w:val="003F4577"/>
    <w:rsid w:val="003F58DA"/>
    <w:rsid w:val="003F6F74"/>
    <w:rsid w:val="003F73CD"/>
    <w:rsid w:val="004000E2"/>
    <w:rsid w:val="004016A7"/>
    <w:rsid w:val="004033A5"/>
    <w:rsid w:val="00410DED"/>
    <w:rsid w:val="00411146"/>
    <w:rsid w:val="00412F8E"/>
    <w:rsid w:val="00413E37"/>
    <w:rsid w:val="00415E80"/>
    <w:rsid w:val="0041641C"/>
    <w:rsid w:val="004213D7"/>
    <w:rsid w:val="00424845"/>
    <w:rsid w:val="00426AA8"/>
    <w:rsid w:val="00431AFC"/>
    <w:rsid w:val="004325D9"/>
    <w:rsid w:val="00433203"/>
    <w:rsid w:val="00434F6E"/>
    <w:rsid w:val="0044022B"/>
    <w:rsid w:val="00441BDE"/>
    <w:rsid w:val="00442D0B"/>
    <w:rsid w:val="00443750"/>
    <w:rsid w:val="00445962"/>
    <w:rsid w:val="00456FF6"/>
    <w:rsid w:val="00466B27"/>
    <w:rsid w:val="00471A9F"/>
    <w:rsid w:val="00473616"/>
    <w:rsid w:val="004749E1"/>
    <w:rsid w:val="00475ECC"/>
    <w:rsid w:val="004764F7"/>
    <w:rsid w:val="00476BEB"/>
    <w:rsid w:val="0048163A"/>
    <w:rsid w:val="00482DF6"/>
    <w:rsid w:val="00482FCF"/>
    <w:rsid w:val="00484841"/>
    <w:rsid w:val="00487E05"/>
    <w:rsid w:val="00491A40"/>
    <w:rsid w:val="00494F75"/>
    <w:rsid w:val="004A229B"/>
    <w:rsid w:val="004A2A59"/>
    <w:rsid w:val="004A5529"/>
    <w:rsid w:val="004A59E6"/>
    <w:rsid w:val="004A6BAA"/>
    <w:rsid w:val="004B1F0A"/>
    <w:rsid w:val="004B3925"/>
    <w:rsid w:val="004B54CB"/>
    <w:rsid w:val="004B775D"/>
    <w:rsid w:val="004B7B2D"/>
    <w:rsid w:val="004C0BA3"/>
    <w:rsid w:val="004C2415"/>
    <w:rsid w:val="004C425A"/>
    <w:rsid w:val="004C45EF"/>
    <w:rsid w:val="004C498B"/>
    <w:rsid w:val="004D27B0"/>
    <w:rsid w:val="004D6218"/>
    <w:rsid w:val="004D6346"/>
    <w:rsid w:val="004E196C"/>
    <w:rsid w:val="004E54C2"/>
    <w:rsid w:val="004E7AEA"/>
    <w:rsid w:val="004F251B"/>
    <w:rsid w:val="004F3E84"/>
    <w:rsid w:val="004F697C"/>
    <w:rsid w:val="004F700D"/>
    <w:rsid w:val="00500D8A"/>
    <w:rsid w:val="00501273"/>
    <w:rsid w:val="00501E5E"/>
    <w:rsid w:val="00502538"/>
    <w:rsid w:val="00502C01"/>
    <w:rsid w:val="00502FFB"/>
    <w:rsid w:val="00503754"/>
    <w:rsid w:val="005070F8"/>
    <w:rsid w:val="00507241"/>
    <w:rsid w:val="005110ED"/>
    <w:rsid w:val="00512099"/>
    <w:rsid w:val="005125AE"/>
    <w:rsid w:val="00514D5F"/>
    <w:rsid w:val="00523171"/>
    <w:rsid w:val="00524791"/>
    <w:rsid w:val="00526211"/>
    <w:rsid w:val="00527714"/>
    <w:rsid w:val="00530150"/>
    <w:rsid w:val="005346C6"/>
    <w:rsid w:val="005349C4"/>
    <w:rsid w:val="005353FE"/>
    <w:rsid w:val="005358DD"/>
    <w:rsid w:val="005404A8"/>
    <w:rsid w:val="00541765"/>
    <w:rsid w:val="0054189C"/>
    <w:rsid w:val="00542FBC"/>
    <w:rsid w:val="00543CE6"/>
    <w:rsid w:val="00543F8A"/>
    <w:rsid w:val="005454A0"/>
    <w:rsid w:val="00546CF6"/>
    <w:rsid w:val="00551A1E"/>
    <w:rsid w:val="00553B2F"/>
    <w:rsid w:val="005544B8"/>
    <w:rsid w:val="00555334"/>
    <w:rsid w:val="005605AF"/>
    <w:rsid w:val="00561558"/>
    <w:rsid w:val="00561766"/>
    <w:rsid w:val="005621C4"/>
    <w:rsid w:val="00564605"/>
    <w:rsid w:val="00564D98"/>
    <w:rsid w:val="00570508"/>
    <w:rsid w:val="0057197E"/>
    <w:rsid w:val="00572E3A"/>
    <w:rsid w:val="005775A9"/>
    <w:rsid w:val="00586DCD"/>
    <w:rsid w:val="00594AD4"/>
    <w:rsid w:val="00597C60"/>
    <w:rsid w:val="005A1C81"/>
    <w:rsid w:val="005A3ED2"/>
    <w:rsid w:val="005A4D53"/>
    <w:rsid w:val="005B0307"/>
    <w:rsid w:val="005B27FF"/>
    <w:rsid w:val="005B2899"/>
    <w:rsid w:val="005B5665"/>
    <w:rsid w:val="005B64FB"/>
    <w:rsid w:val="005B65A7"/>
    <w:rsid w:val="005B738A"/>
    <w:rsid w:val="005C0ABB"/>
    <w:rsid w:val="005C2403"/>
    <w:rsid w:val="005C7077"/>
    <w:rsid w:val="005D023C"/>
    <w:rsid w:val="005D6525"/>
    <w:rsid w:val="005E1CE8"/>
    <w:rsid w:val="005E29E2"/>
    <w:rsid w:val="005F03B8"/>
    <w:rsid w:val="005F09A9"/>
    <w:rsid w:val="005F1E46"/>
    <w:rsid w:val="005F6037"/>
    <w:rsid w:val="00601F75"/>
    <w:rsid w:val="00602452"/>
    <w:rsid w:val="0060576D"/>
    <w:rsid w:val="006062C5"/>
    <w:rsid w:val="00606984"/>
    <w:rsid w:val="00611257"/>
    <w:rsid w:val="00611A9E"/>
    <w:rsid w:val="00611E6A"/>
    <w:rsid w:val="00612CEA"/>
    <w:rsid w:val="00612DDE"/>
    <w:rsid w:val="00615EAD"/>
    <w:rsid w:val="006201A8"/>
    <w:rsid w:val="00623D75"/>
    <w:rsid w:val="00624224"/>
    <w:rsid w:val="006263AE"/>
    <w:rsid w:val="006263B1"/>
    <w:rsid w:val="00630345"/>
    <w:rsid w:val="00636640"/>
    <w:rsid w:val="006375E3"/>
    <w:rsid w:val="00637D99"/>
    <w:rsid w:val="00640508"/>
    <w:rsid w:val="00641993"/>
    <w:rsid w:val="00641AB9"/>
    <w:rsid w:val="0065196B"/>
    <w:rsid w:val="00651A1D"/>
    <w:rsid w:val="00652F85"/>
    <w:rsid w:val="006535F1"/>
    <w:rsid w:val="0065779A"/>
    <w:rsid w:val="006578A9"/>
    <w:rsid w:val="0066145D"/>
    <w:rsid w:val="006652C5"/>
    <w:rsid w:val="0066774E"/>
    <w:rsid w:val="0067471A"/>
    <w:rsid w:val="00675353"/>
    <w:rsid w:val="00676EFA"/>
    <w:rsid w:val="00685BAB"/>
    <w:rsid w:val="00685BDC"/>
    <w:rsid w:val="0068619B"/>
    <w:rsid w:val="00686F06"/>
    <w:rsid w:val="00693484"/>
    <w:rsid w:val="006960BC"/>
    <w:rsid w:val="0069717E"/>
    <w:rsid w:val="006A0DD5"/>
    <w:rsid w:val="006A1055"/>
    <w:rsid w:val="006A178B"/>
    <w:rsid w:val="006A7377"/>
    <w:rsid w:val="006B0D19"/>
    <w:rsid w:val="006B34DA"/>
    <w:rsid w:val="006B37E7"/>
    <w:rsid w:val="006B47E4"/>
    <w:rsid w:val="006B48FC"/>
    <w:rsid w:val="006B4A47"/>
    <w:rsid w:val="006B5140"/>
    <w:rsid w:val="006B582A"/>
    <w:rsid w:val="006B6BE7"/>
    <w:rsid w:val="006B6C0E"/>
    <w:rsid w:val="006C60E3"/>
    <w:rsid w:val="006C63DD"/>
    <w:rsid w:val="006C6C4C"/>
    <w:rsid w:val="006D21B2"/>
    <w:rsid w:val="006D4AC5"/>
    <w:rsid w:val="006D53DF"/>
    <w:rsid w:val="006D691D"/>
    <w:rsid w:val="006E35E1"/>
    <w:rsid w:val="006F030E"/>
    <w:rsid w:val="006F07B3"/>
    <w:rsid w:val="006F2C66"/>
    <w:rsid w:val="007004AA"/>
    <w:rsid w:val="0070094C"/>
    <w:rsid w:val="00702095"/>
    <w:rsid w:val="00710677"/>
    <w:rsid w:val="00712318"/>
    <w:rsid w:val="00714AA1"/>
    <w:rsid w:val="00714B5F"/>
    <w:rsid w:val="00716C68"/>
    <w:rsid w:val="00720532"/>
    <w:rsid w:val="0072170B"/>
    <w:rsid w:val="00722B2F"/>
    <w:rsid w:val="00723764"/>
    <w:rsid w:val="007246D1"/>
    <w:rsid w:val="00724F56"/>
    <w:rsid w:val="007251DA"/>
    <w:rsid w:val="0073234D"/>
    <w:rsid w:val="0073568C"/>
    <w:rsid w:val="00735DA8"/>
    <w:rsid w:val="00737B93"/>
    <w:rsid w:val="007401C7"/>
    <w:rsid w:val="007436B6"/>
    <w:rsid w:val="00744BFD"/>
    <w:rsid w:val="00745BBF"/>
    <w:rsid w:val="007461F5"/>
    <w:rsid w:val="00747FB5"/>
    <w:rsid w:val="0075175B"/>
    <w:rsid w:val="00751A70"/>
    <w:rsid w:val="0075363F"/>
    <w:rsid w:val="0077067B"/>
    <w:rsid w:val="00770CFA"/>
    <w:rsid w:val="007718D3"/>
    <w:rsid w:val="00773FAE"/>
    <w:rsid w:val="00776B04"/>
    <w:rsid w:val="007851F6"/>
    <w:rsid w:val="00786BED"/>
    <w:rsid w:val="0079094D"/>
    <w:rsid w:val="0079169B"/>
    <w:rsid w:val="00791A63"/>
    <w:rsid w:val="00791B8F"/>
    <w:rsid w:val="0079314B"/>
    <w:rsid w:val="0079315C"/>
    <w:rsid w:val="007A0647"/>
    <w:rsid w:val="007A18C0"/>
    <w:rsid w:val="007A365B"/>
    <w:rsid w:val="007A3BDC"/>
    <w:rsid w:val="007B77DC"/>
    <w:rsid w:val="007C6FC4"/>
    <w:rsid w:val="007D0B72"/>
    <w:rsid w:val="007D4402"/>
    <w:rsid w:val="007D50F0"/>
    <w:rsid w:val="007E043A"/>
    <w:rsid w:val="007E2145"/>
    <w:rsid w:val="007E254A"/>
    <w:rsid w:val="007E43C5"/>
    <w:rsid w:val="007E766F"/>
    <w:rsid w:val="007F3D30"/>
    <w:rsid w:val="007F70B6"/>
    <w:rsid w:val="0080047A"/>
    <w:rsid w:val="00802F20"/>
    <w:rsid w:val="00811B6F"/>
    <w:rsid w:val="00816B69"/>
    <w:rsid w:val="00817E73"/>
    <w:rsid w:val="008236BC"/>
    <w:rsid w:val="00827D54"/>
    <w:rsid w:val="008339AD"/>
    <w:rsid w:val="00833B66"/>
    <w:rsid w:val="0083524E"/>
    <w:rsid w:val="00837EA8"/>
    <w:rsid w:val="00841E67"/>
    <w:rsid w:val="0084220B"/>
    <w:rsid w:val="00845E7D"/>
    <w:rsid w:val="00850696"/>
    <w:rsid w:val="0085278E"/>
    <w:rsid w:val="00853004"/>
    <w:rsid w:val="0085578D"/>
    <w:rsid w:val="00857ACC"/>
    <w:rsid w:val="00860BED"/>
    <w:rsid w:val="00861E01"/>
    <w:rsid w:val="00871D43"/>
    <w:rsid w:val="00872AC9"/>
    <w:rsid w:val="00872F9A"/>
    <w:rsid w:val="008745D7"/>
    <w:rsid w:val="008812E4"/>
    <w:rsid w:val="00883B3F"/>
    <w:rsid w:val="0088626F"/>
    <w:rsid w:val="0089300A"/>
    <w:rsid w:val="00895542"/>
    <w:rsid w:val="00896592"/>
    <w:rsid w:val="008A0EDF"/>
    <w:rsid w:val="008A4FBD"/>
    <w:rsid w:val="008A5545"/>
    <w:rsid w:val="008A7F80"/>
    <w:rsid w:val="008A7FE1"/>
    <w:rsid w:val="008B20B4"/>
    <w:rsid w:val="008B22DB"/>
    <w:rsid w:val="008B30FC"/>
    <w:rsid w:val="008B4539"/>
    <w:rsid w:val="008B7675"/>
    <w:rsid w:val="008C6338"/>
    <w:rsid w:val="008C6464"/>
    <w:rsid w:val="008C6A7A"/>
    <w:rsid w:val="008D0167"/>
    <w:rsid w:val="008D0578"/>
    <w:rsid w:val="008D0FDE"/>
    <w:rsid w:val="008D2096"/>
    <w:rsid w:val="008D3415"/>
    <w:rsid w:val="008D3496"/>
    <w:rsid w:val="008D4DC0"/>
    <w:rsid w:val="008D4FE0"/>
    <w:rsid w:val="008D62AD"/>
    <w:rsid w:val="008E0672"/>
    <w:rsid w:val="008E07DC"/>
    <w:rsid w:val="008E21A3"/>
    <w:rsid w:val="008E2733"/>
    <w:rsid w:val="008E2DCA"/>
    <w:rsid w:val="008E5D79"/>
    <w:rsid w:val="008F0A5A"/>
    <w:rsid w:val="008F3923"/>
    <w:rsid w:val="00900937"/>
    <w:rsid w:val="00900F37"/>
    <w:rsid w:val="0090258D"/>
    <w:rsid w:val="0090777F"/>
    <w:rsid w:val="0091020F"/>
    <w:rsid w:val="0091083B"/>
    <w:rsid w:val="00910AC6"/>
    <w:rsid w:val="00910F2E"/>
    <w:rsid w:val="0091152E"/>
    <w:rsid w:val="00913115"/>
    <w:rsid w:val="00914621"/>
    <w:rsid w:val="00917DAD"/>
    <w:rsid w:val="009207A0"/>
    <w:rsid w:val="00922AAE"/>
    <w:rsid w:val="00922B0C"/>
    <w:rsid w:val="00922D7A"/>
    <w:rsid w:val="00923E94"/>
    <w:rsid w:val="009274C0"/>
    <w:rsid w:val="00927FC5"/>
    <w:rsid w:val="009351AD"/>
    <w:rsid w:val="00936214"/>
    <w:rsid w:val="009377D4"/>
    <w:rsid w:val="0093786A"/>
    <w:rsid w:val="00940663"/>
    <w:rsid w:val="00940F1A"/>
    <w:rsid w:val="00941A3B"/>
    <w:rsid w:val="009421E5"/>
    <w:rsid w:val="00947014"/>
    <w:rsid w:val="00950BE8"/>
    <w:rsid w:val="009553A1"/>
    <w:rsid w:val="00957664"/>
    <w:rsid w:val="009577FC"/>
    <w:rsid w:val="00957A7B"/>
    <w:rsid w:val="00960F9D"/>
    <w:rsid w:val="00961083"/>
    <w:rsid w:val="00962224"/>
    <w:rsid w:val="00962E33"/>
    <w:rsid w:val="00964EFE"/>
    <w:rsid w:val="00965FE1"/>
    <w:rsid w:val="00966B68"/>
    <w:rsid w:val="009675F3"/>
    <w:rsid w:val="00967B0D"/>
    <w:rsid w:val="0097006C"/>
    <w:rsid w:val="0097160A"/>
    <w:rsid w:val="009755A0"/>
    <w:rsid w:val="00982807"/>
    <w:rsid w:val="00982810"/>
    <w:rsid w:val="00982E5A"/>
    <w:rsid w:val="00985F64"/>
    <w:rsid w:val="009875BA"/>
    <w:rsid w:val="00991A63"/>
    <w:rsid w:val="00993985"/>
    <w:rsid w:val="009967E6"/>
    <w:rsid w:val="009A004D"/>
    <w:rsid w:val="009A0301"/>
    <w:rsid w:val="009A0921"/>
    <w:rsid w:val="009A099C"/>
    <w:rsid w:val="009A09DB"/>
    <w:rsid w:val="009A5A3F"/>
    <w:rsid w:val="009B2AC0"/>
    <w:rsid w:val="009B4533"/>
    <w:rsid w:val="009B7079"/>
    <w:rsid w:val="009C17D5"/>
    <w:rsid w:val="009C595B"/>
    <w:rsid w:val="009C7951"/>
    <w:rsid w:val="009C7D1C"/>
    <w:rsid w:val="009D0271"/>
    <w:rsid w:val="009D27A1"/>
    <w:rsid w:val="009D3788"/>
    <w:rsid w:val="009D5082"/>
    <w:rsid w:val="009D5BDD"/>
    <w:rsid w:val="009D5FAA"/>
    <w:rsid w:val="009D66E5"/>
    <w:rsid w:val="009D6B0E"/>
    <w:rsid w:val="009E1E38"/>
    <w:rsid w:val="009E1E4E"/>
    <w:rsid w:val="009E32C4"/>
    <w:rsid w:val="009E68B1"/>
    <w:rsid w:val="009F4BE0"/>
    <w:rsid w:val="009F5C26"/>
    <w:rsid w:val="009F703B"/>
    <w:rsid w:val="00A01A62"/>
    <w:rsid w:val="00A042E9"/>
    <w:rsid w:val="00A058B2"/>
    <w:rsid w:val="00A06EA5"/>
    <w:rsid w:val="00A10B0B"/>
    <w:rsid w:val="00A1430D"/>
    <w:rsid w:val="00A14D25"/>
    <w:rsid w:val="00A2066D"/>
    <w:rsid w:val="00A241C4"/>
    <w:rsid w:val="00A27703"/>
    <w:rsid w:val="00A30118"/>
    <w:rsid w:val="00A30690"/>
    <w:rsid w:val="00A31349"/>
    <w:rsid w:val="00A349A1"/>
    <w:rsid w:val="00A34AF5"/>
    <w:rsid w:val="00A46A74"/>
    <w:rsid w:val="00A478AD"/>
    <w:rsid w:val="00A51826"/>
    <w:rsid w:val="00A52DD6"/>
    <w:rsid w:val="00A53C33"/>
    <w:rsid w:val="00A56E86"/>
    <w:rsid w:val="00A61C51"/>
    <w:rsid w:val="00A70493"/>
    <w:rsid w:val="00A7368D"/>
    <w:rsid w:val="00A75329"/>
    <w:rsid w:val="00A77A0D"/>
    <w:rsid w:val="00A81F17"/>
    <w:rsid w:val="00A900BF"/>
    <w:rsid w:val="00A915B0"/>
    <w:rsid w:val="00A929C3"/>
    <w:rsid w:val="00A92E82"/>
    <w:rsid w:val="00A94E71"/>
    <w:rsid w:val="00A954D9"/>
    <w:rsid w:val="00A97497"/>
    <w:rsid w:val="00A9769E"/>
    <w:rsid w:val="00A97CD3"/>
    <w:rsid w:val="00AA082C"/>
    <w:rsid w:val="00AA2FF7"/>
    <w:rsid w:val="00AA6E49"/>
    <w:rsid w:val="00AB4F24"/>
    <w:rsid w:val="00AB5C6A"/>
    <w:rsid w:val="00AC1A2A"/>
    <w:rsid w:val="00AC2C8A"/>
    <w:rsid w:val="00AC32CA"/>
    <w:rsid w:val="00AC3F0F"/>
    <w:rsid w:val="00AC525F"/>
    <w:rsid w:val="00AC611A"/>
    <w:rsid w:val="00AD51AA"/>
    <w:rsid w:val="00AD5B32"/>
    <w:rsid w:val="00AE1382"/>
    <w:rsid w:val="00AE315A"/>
    <w:rsid w:val="00AE5D4B"/>
    <w:rsid w:val="00AE5E79"/>
    <w:rsid w:val="00AE6607"/>
    <w:rsid w:val="00AE73BE"/>
    <w:rsid w:val="00AF412C"/>
    <w:rsid w:val="00AF4BC0"/>
    <w:rsid w:val="00B01777"/>
    <w:rsid w:val="00B053B7"/>
    <w:rsid w:val="00B05B33"/>
    <w:rsid w:val="00B1335F"/>
    <w:rsid w:val="00B13FA4"/>
    <w:rsid w:val="00B15651"/>
    <w:rsid w:val="00B156D5"/>
    <w:rsid w:val="00B17063"/>
    <w:rsid w:val="00B170A0"/>
    <w:rsid w:val="00B208F8"/>
    <w:rsid w:val="00B21667"/>
    <w:rsid w:val="00B2222E"/>
    <w:rsid w:val="00B30665"/>
    <w:rsid w:val="00B3093A"/>
    <w:rsid w:val="00B378DE"/>
    <w:rsid w:val="00B37AA7"/>
    <w:rsid w:val="00B42D0D"/>
    <w:rsid w:val="00B42DCA"/>
    <w:rsid w:val="00B45274"/>
    <w:rsid w:val="00B4617C"/>
    <w:rsid w:val="00B461FC"/>
    <w:rsid w:val="00B474B7"/>
    <w:rsid w:val="00B50CE0"/>
    <w:rsid w:val="00B57951"/>
    <w:rsid w:val="00B57F8A"/>
    <w:rsid w:val="00B60066"/>
    <w:rsid w:val="00B61FBA"/>
    <w:rsid w:val="00B622AF"/>
    <w:rsid w:val="00B63DDF"/>
    <w:rsid w:val="00B654DB"/>
    <w:rsid w:val="00B71E15"/>
    <w:rsid w:val="00B76742"/>
    <w:rsid w:val="00B76FEC"/>
    <w:rsid w:val="00B810D0"/>
    <w:rsid w:val="00B82632"/>
    <w:rsid w:val="00B860A0"/>
    <w:rsid w:val="00B87A95"/>
    <w:rsid w:val="00B87D64"/>
    <w:rsid w:val="00B907F4"/>
    <w:rsid w:val="00B90ECE"/>
    <w:rsid w:val="00B915EC"/>
    <w:rsid w:val="00B91D8F"/>
    <w:rsid w:val="00B950DD"/>
    <w:rsid w:val="00B95DE8"/>
    <w:rsid w:val="00BA0A52"/>
    <w:rsid w:val="00BA1CDA"/>
    <w:rsid w:val="00BA3B76"/>
    <w:rsid w:val="00BA5E81"/>
    <w:rsid w:val="00BA6BC9"/>
    <w:rsid w:val="00BA7E01"/>
    <w:rsid w:val="00BB2449"/>
    <w:rsid w:val="00BB535C"/>
    <w:rsid w:val="00BB7136"/>
    <w:rsid w:val="00BB7EC7"/>
    <w:rsid w:val="00BC670E"/>
    <w:rsid w:val="00BC7B04"/>
    <w:rsid w:val="00BD05A5"/>
    <w:rsid w:val="00BD1B19"/>
    <w:rsid w:val="00BD6610"/>
    <w:rsid w:val="00BD7E98"/>
    <w:rsid w:val="00BE038F"/>
    <w:rsid w:val="00BE3051"/>
    <w:rsid w:val="00BE39A3"/>
    <w:rsid w:val="00BE528B"/>
    <w:rsid w:val="00BF4CC7"/>
    <w:rsid w:val="00BF4D11"/>
    <w:rsid w:val="00BF4DD5"/>
    <w:rsid w:val="00BF522C"/>
    <w:rsid w:val="00C01C9D"/>
    <w:rsid w:val="00C036C3"/>
    <w:rsid w:val="00C03A9C"/>
    <w:rsid w:val="00C11F3A"/>
    <w:rsid w:val="00C14B09"/>
    <w:rsid w:val="00C16870"/>
    <w:rsid w:val="00C21648"/>
    <w:rsid w:val="00C308D5"/>
    <w:rsid w:val="00C327D2"/>
    <w:rsid w:val="00C33C9F"/>
    <w:rsid w:val="00C34B6D"/>
    <w:rsid w:val="00C353B1"/>
    <w:rsid w:val="00C35415"/>
    <w:rsid w:val="00C35D40"/>
    <w:rsid w:val="00C40DBB"/>
    <w:rsid w:val="00C4242B"/>
    <w:rsid w:val="00C450E5"/>
    <w:rsid w:val="00C46E54"/>
    <w:rsid w:val="00C4796F"/>
    <w:rsid w:val="00C51586"/>
    <w:rsid w:val="00C51AC9"/>
    <w:rsid w:val="00C5301D"/>
    <w:rsid w:val="00C5388D"/>
    <w:rsid w:val="00C55867"/>
    <w:rsid w:val="00C57579"/>
    <w:rsid w:val="00C71308"/>
    <w:rsid w:val="00C726D2"/>
    <w:rsid w:val="00C7296B"/>
    <w:rsid w:val="00C7642D"/>
    <w:rsid w:val="00C764EE"/>
    <w:rsid w:val="00C77537"/>
    <w:rsid w:val="00C809B0"/>
    <w:rsid w:val="00C83AB7"/>
    <w:rsid w:val="00C83B4F"/>
    <w:rsid w:val="00C84813"/>
    <w:rsid w:val="00C860AB"/>
    <w:rsid w:val="00C90046"/>
    <w:rsid w:val="00C90503"/>
    <w:rsid w:val="00C96F46"/>
    <w:rsid w:val="00C97FEB"/>
    <w:rsid w:val="00CA2B72"/>
    <w:rsid w:val="00CA458B"/>
    <w:rsid w:val="00CA52D3"/>
    <w:rsid w:val="00CB0B52"/>
    <w:rsid w:val="00CB3797"/>
    <w:rsid w:val="00CB3D6C"/>
    <w:rsid w:val="00CB4907"/>
    <w:rsid w:val="00CB7CFF"/>
    <w:rsid w:val="00CC1A6F"/>
    <w:rsid w:val="00CC1EA9"/>
    <w:rsid w:val="00CC67AE"/>
    <w:rsid w:val="00CD06EB"/>
    <w:rsid w:val="00CD289F"/>
    <w:rsid w:val="00CD2B8F"/>
    <w:rsid w:val="00CD422B"/>
    <w:rsid w:val="00CD56B3"/>
    <w:rsid w:val="00CD6A85"/>
    <w:rsid w:val="00CE2DE4"/>
    <w:rsid w:val="00CF618B"/>
    <w:rsid w:val="00D003D2"/>
    <w:rsid w:val="00D041AC"/>
    <w:rsid w:val="00D04267"/>
    <w:rsid w:val="00D04ABD"/>
    <w:rsid w:val="00D11AAA"/>
    <w:rsid w:val="00D11E5B"/>
    <w:rsid w:val="00D24096"/>
    <w:rsid w:val="00D24161"/>
    <w:rsid w:val="00D26172"/>
    <w:rsid w:val="00D31239"/>
    <w:rsid w:val="00D31E8C"/>
    <w:rsid w:val="00D33817"/>
    <w:rsid w:val="00D364F0"/>
    <w:rsid w:val="00D41462"/>
    <w:rsid w:val="00D419A7"/>
    <w:rsid w:val="00D42442"/>
    <w:rsid w:val="00D46DDF"/>
    <w:rsid w:val="00D47BD2"/>
    <w:rsid w:val="00D50C51"/>
    <w:rsid w:val="00D53548"/>
    <w:rsid w:val="00D54079"/>
    <w:rsid w:val="00D554D5"/>
    <w:rsid w:val="00D57EBA"/>
    <w:rsid w:val="00D61DDE"/>
    <w:rsid w:val="00D636F7"/>
    <w:rsid w:val="00D63736"/>
    <w:rsid w:val="00D63F92"/>
    <w:rsid w:val="00D66672"/>
    <w:rsid w:val="00D7105B"/>
    <w:rsid w:val="00D71639"/>
    <w:rsid w:val="00D717DB"/>
    <w:rsid w:val="00D71838"/>
    <w:rsid w:val="00D74246"/>
    <w:rsid w:val="00D7558B"/>
    <w:rsid w:val="00D76437"/>
    <w:rsid w:val="00D7655F"/>
    <w:rsid w:val="00D77645"/>
    <w:rsid w:val="00D8050F"/>
    <w:rsid w:val="00D817B9"/>
    <w:rsid w:val="00D81ADE"/>
    <w:rsid w:val="00D901B1"/>
    <w:rsid w:val="00D9477C"/>
    <w:rsid w:val="00D9497A"/>
    <w:rsid w:val="00DA1AFF"/>
    <w:rsid w:val="00DA5D24"/>
    <w:rsid w:val="00DB0C67"/>
    <w:rsid w:val="00DB1366"/>
    <w:rsid w:val="00DB2031"/>
    <w:rsid w:val="00DB5B5D"/>
    <w:rsid w:val="00DB64E1"/>
    <w:rsid w:val="00DB7356"/>
    <w:rsid w:val="00DC3BBD"/>
    <w:rsid w:val="00DC5860"/>
    <w:rsid w:val="00DC6308"/>
    <w:rsid w:val="00DC6FF8"/>
    <w:rsid w:val="00DD134E"/>
    <w:rsid w:val="00DD1B36"/>
    <w:rsid w:val="00DD1CA6"/>
    <w:rsid w:val="00DD2FA6"/>
    <w:rsid w:val="00DD33C5"/>
    <w:rsid w:val="00DD393A"/>
    <w:rsid w:val="00DD3BD5"/>
    <w:rsid w:val="00DD48E4"/>
    <w:rsid w:val="00DD644D"/>
    <w:rsid w:val="00DE1336"/>
    <w:rsid w:val="00DE3854"/>
    <w:rsid w:val="00DE6D9F"/>
    <w:rsid w:val="00DE6DE8"/>
    <w:rsid w:val="00DF57DF"/>
    <w:rsid w:val="00DF7478"/>
    <w:rsid w:val="00E02395"/>
    <w:rsid w:val="00E03423"/>
    <w:rsid w:val="00E03916"/>
    <w:rsid w:val="00E03D7D"/>
    <w:rsid w:val="00E040D0"/>
    <w:rsid w:val="00E055BB"/>
    <w:rsid w:val="00E10A7E"/>
    <w:rsid w:val="00E12113"/>
    <w:rsid w:val="00E125C2"/>
    <w:rsid w:val="00E147EC"/>
    <w:rsid w:val="00E16061"/>
    <w:rsid w:val="00E24BC1"/>
    <w:rsid w:val="00E31CE7"/>
    <w:rsid w:val="00E33088"/>
    <w:rsid w:val="00E339ED"/>
    <w:rsid w:val="00E33D73"/>
    <w:rsid w:val="00E37128"/>
    <w:rsid w:val="00E41138"/>
    <w:rsid w:val="00E42038"/>
    <w:rsid w:val="00E454F6"/>
    <w:rsid w:val="00E470D9"/>
    <w:rsid w:val="00E5016E"/>
    <w:rsid w:val="00E50CD7"/>
    <w:rsid w:val="00E5526B"/>
    <w:rsid w:val="00E60378"/>
    <w:rsid w:val="00E67550"/>
    <w:rsid w:val="00E751A6"/>
    <w:rsid w:val="00E766F0"/>
    <w:rsid w:val="00E76BBE"/>
    <w:rsid w:val="00E76C5F"/>
    <w:rsid w:val="00E847C5"/>
    <w:rsid w:val="00E84AA7"/>
    <w:rsid w:val="00E90223"/>
    <w:rsid w:val="00E903D8"/>
    <w:rsid w:val="00E93D63"/>
    <w:rsid w:val="00E94A79"/>
    <w:rsid w:val="00E94B1A"/>
    <w:rsid w:val="00EA1C76"/>
    <w:rsid w:val="00EA48C4"/>
    <w:rsid w:val="00EA6112"/>
    <w:rsid w:val="00EA6B4E"/>
    <w:rsid w:val="00EA6DB4"/>
    <w:rsid w:val="00EB51A1"/>
    <w:rsid w:val="00EB6733"/>
    <w:rsid w:val="00EC24A1"/>
    <w:rsid w:val="00EC55F6"/>
    <w:rsid w:val="00EC6AB1"/>
    <w:rsid w:val="00EC7157"/>
    <w:rsid w:val="00EE21D0"/>
    <w:rsid w:val="00EE3615"/>
    <w:rsid w:val="00EF0233"/>
    <w:rsid w:val="00EF3FB7"/>
    <w:rsid w:val="00EF4008"/>
    <w:rsid w:val="00EF444A"/>
    <w:rsid w:val="00EF5E0F"/>
    <w:rsid w:val="00EF6CDF"/>
    <w:rsid w:val="00EF75F7"/>
    <w:rsid w:val="00EF7ADE"/>
    <w:rsid w:val="00EF7CDE"/>
    <w:rsid w:val="00F00910"/>
    <w:rsid w:val="00F00D10"/>
    <w:rsid w:val="00F03851"/>
    <w:rsid w:val="00F061EB"/>
    <w:rsid w:val="00F30632"/>
    <w:rsid w:val="00F30E7A"/>
    <w:rsid w:val="00F406BF"/>
    <w:rsid w:val="00F420D9"/>
    <w:rsid w:val="00F422D9"/>
    <w:rsid w:val="00F43106"/>
    <w:rsid w:val="00F4555C"/>
    <w:rsid w:val="00F4640C"/>
    <w:rsid w:val="00F46419"/>
    <w:rsid w:val="00F476F7"/>
    <w:rsid w:val="00F502AE"/>
    <w:rsid w:val="00F511A8"/>
    <w:rsid w:val="00F527CD"/>
    <w:rsid w:val="00F52F52"/>
    <w:rsid w:val="00F52FAA"/>
    <w:rsid w:val="00F5542E"/>
    <w:rsid w:val="00F57748"/>
    <w:rsid w:val="00F6055E"/>
    <w:rsid w:val="00F60B1D"/>
    <w:rsid w:val="00F62EA9"/>
    <w:rsid w:val="00F64424"/>
    <w:rsid w:val="00F73CAC"/>
    <w:rsid w:val="00F73D05"/>
    <w:rsid w:val="00F74CAE"/>
    <w:rsid w:val="00F75669"/>
    <w:rsid w:val="00F762F3"/>
    <w:rsid w:val="00F766C9"/>
    <w:rsid w:val="00F76B54"/>
    <w:rsid w:val="00F77AC0"/>
    <w:rsid w:val="00F80584"/>
    <w:rsid w:val="00F80651"/>
    <w:rsid w:val="00F8083D"/>
    <w:rsid w:val="00F822D3"/>
    <w:rsid w:val="00F82EA6"/>
    <w:rsid w:val="00F83EF4"/>
    <w:rsid w:val="00F84DBF"/>
    <w:rsid w:val="00F85EF5"/>
    <w:rsid w:val="00F86071"/>
    <w:rsid w:val="00F86F61"/>
    <w:rsid w:val="00F90D76"/>
    <w:rsid w:val="00F93535"/>
    <w:rsid w:val="00F975C6"/>
    <w:rsid w:val="00FA27A4"/>
    <w:rsid w:val="00FB075D"/>
    <w:rsid w:val="00FB14CF"/>
    <w:rsid w:val="00FB260A"/>
    <w:rsid w:val="00FB7438"/>
    <w:rsid w:val="00FC0781"/>
    <w:rsid w:val="00FC2323"/>
    <w:rsid w:val="00FC49A9"/>
    <w:rsid w:val="00FD436B"/>
    <w:rsid w:val="00FD5CAB"/>
    <w:rsid w:val="00FD6158"/>
    <w:rsid w:val="00FE2485"/>
    <w:rsid w:val="00FE59AE"/>
    <w:rsid w:val="00FE7A04"/>
    <w:rsid w:val="00FE7D0B"/>
    <w:rsid w:val="00FF2032"/>
    <w:rsid w:val="00FF3CE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3780"/>
  <w15:docId w15:val="{9333B75E-4AAC-4A8C-B6E3-4A54BD7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8FC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283"/>
  </w:style>
  <w:style w:type="paragraph" w:styleId="a5">
    <w:name w:val="footer"/>
    <w:basedOn w:val="a"/>
    <w:link w:val="a6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3"/>
  </w:style>
  <w:style w:type="paragraph" w:styleId="a7">
    <w:name w:val="List Paragraph"/>
    <w:basedOn w:val="a"/>
    <w:link w:val="a8"/>
    <w:uiPriority w:val="34"/>
    <w:qFormat/>
    <w:rsid w:val="00EE21D0"/>
    <w:pPr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0B59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0B5965"/>
    <w:pPr>
      <w:widowControl w:val="0"/>
      <w:shd w:val="clear" w:color="auto" w:fill="FFFFFF"/>
      <w:spacing w:before="540" w:after="240" w:line="322" w:lineRule="exact"/>
      <w:ind w:hanging="340"/>
    </w:pPr>
    <w:rPr>
      <w:rFonts w:eastAsia="Times New Roman"/>
    </w:rPr>
  </w:style>
  <w:style w:type="paragraph" w:styleId="aa">
    <w:name w:val="Title"/>
    <w:aliases w:val="Знак Знак1"/>
    <w:basedOn w:val="a"/>
    <w:link w:val="ab"/>
    <w:uiPriority w:val="99"/>
    <w:qFormat/>
    <w:rsid w:val="00940F1A"/>
    <w:pPr>
      <w:jc w:val="center"/>
    </w:pPr>
    <w:rPr>
      <w:rFonts w:eastAsia="Times New Roman"/>
      <w:b/>
      <w:bCs/>
      <w:szCs w:val="28"/>
    </w:rPr>
  </w:style>
  <w:style w:type="character" w:customStyle="1" w:styleId="ab">
    <w:name w:val="Заголовок Знак"/>
    <w:aliases w:val="Знак Знак1 Знак"/>
    <w:basedOn w:val="a0"/>
    <w:link w:val="aa"/>
    <w:uiPriority w:val="99"/>
    <w:rsid w:val="00940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Plain Text"/>
    <w:basedOn w:val="a"/>
    <w:link w:val="11"/>
    <w:uiPriority w:val="99"/>
    <w:rsid w:val="00940F1A"/>
    <w:rPr>
      <w:rFonts w:ascii="Courier New" w:eastAsia="Times New Roman" w:hAnsi="Courier New" w:cs="Courier New"/>
      <w:sz w:val="20"/>
    </w:rPr>
  </w:style>
  <w:style w:type="character" w:customStyle="1" w:styleId="ad">
    <w:name w:val="Текст Знак"/>
    <w:basedOn w:val="a0"/>
    <w:uiPriority w:val="99"/>
    <w:semiHidden/>
    <w:rsid w:val="00940F1A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c"/>
    <w:uiPriority w:val="99"/>
    <w:locked/>
    <w:rsid w:val="00940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940F1A"/>
    <w:rPr>
      <w:rFonts w:eastAsia="Times New Roman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40F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40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0F1A"/>
  </w:style>
  <w:style w:type="paragraph" w:styleId="af0">
    <w:name w:val="Body Text Indent"/>
    <w:basedOn w:val="a"/>
    <w:link w:val="af1"/>
    <w:uiPriority w:val="99"/>
    <w:rsid w:val="00940F1A"/>
    <w:pPr>
      <w:widowControl w:val="0"/>
      <w:spacing w:after="120"/>
      <w:ind w:left="283"/>
    </w:pPr>
    <w:rPr>
      <w:rFonts w:eastAsia="Times New Roman"/>
      <w:sz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40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лонтитул_"/>
    <w:basedOn w:val="a0"/>
    <w:link w:val="af3"/>
    <w:rsid w:val="003C54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Колонтитул + 10;5 pt;Не полужирный"/>
    <w:basedOn w:val="af2"/>
    <w:rsid w:val="003C54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3">
    <w:name w:val="Колонтитул"/>
    <w:basedOn w:val="a"/>
    <w:link w:val="af2"/>
    <w:rsid w:val="003C5475"/>
    <w:pPr>
      <w:widowControl w:val="0"/>
      <w:shd w:val="clear" w:color="auto" w:fill="FFFFFF"/>
      <w:spacing w:line="0" w:lineRule="atLeast"/>
    </w:pPr>
    <w:rPr>
      <w:rFonts w:eastAsia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D2A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2A52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85578D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7F3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9A09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9A09DB"/>
  </w:style>
  <w:style w:type="paragraph" w:styleId="af8">
    <w:name w:val="Normal (Web)"/>
    <w:basedOn w:val="a"/>
    <w:uiPriority w:val="99"/>
    <w:unhideWhenUsed/>
    <w:rsid w:val="008E2D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7"/>
    <w:uiPriority w:val="39"/>
    <w:rsid w:val="0024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4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3">
    <w:name w:val="Сетка таблицы2"/>
    <w:basedOn w:val="a1"/>
    <w:next w:val="af7"/>
    <w:uiPriority w:val="39"/>
    <w:rsid w:val="003B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C83A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3AB7"/>
    <w:pPr>
      <w:widowControl w:val="0"/>
      <w:shd w:val="clear" w:color="auto" w:fill="FFFFFF"/>
      <w:spacing w:line="307" w:lineRule="exact"/>
    </w:pPr>
    <w:rPr>
      <w:rFonts w:eastAsia="Times New Roman"/>
      <w:sz w:val="26"/>
      <w:szCs w:val="26"/>
    </w:rPr>
  </w:style>
  <w:style w:type="paragraph" w:styleId="af9">
    <w:name w:val="No Spacing"/>
    <w:uiPriority w:val="1"/>
    <w:qFormat/>
    <w:rsid w:val="008B4539"/>
    <w:rPr>
      <w:rFonts w:ascii="Calibri" w:eastAsia="Times New Roman" w:hAnsi="Calibri"/>
    </w:rPr>
  </w:style>
  <w:style w:type="paragraph" w:styleId="afa">
    <w:name w:val="endnote text"/>
    <w:basedOn w:val="a"/>
    <w:link w:val="afb"/>
    <w:uiPriority w:val="99"/>
    <w:semiHidden/>
    <w:unhideWhenUsed/>
    <w:rsid w:val="00131102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1102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131102"/>
    <w:rPr>
      <w:vertAlign w:val="superscript"/>
    </w:rPr>
  </w:style>
  <w:style w:type="paragraph" w:customStyle="1" w:styleId="13">
    <w:name w:val="Основной текст1"/>
    <w:basedOn w:val="a"/>
    <w:rsid w:val="009F4BE0"/>
    <w:pPr>
      <w:widowControl w:val="0"/>
      <w:shd w:val="clear" w:color="auto" w:fill="FFFFFF"/>
      <w:spacing w:line="276" w:lineRule="auto"/>
      <w:ind w:firstLine="0"/>
      <w:jc w:val="left"/>
    </w:pPr>
    <w:rPr>
      <w:rFonts w:eastAsia="Times New Roman"/>
      <w:szCs w:val="28"/>
      <w:lang w:bidi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A1C76"/>
    <w:rPr>
      <w:color w:val="605E5C"/>
      <w:shd w:val="clear" w:color="auto" w:fill="E1DFDD"/>
    </w:rPr>
  </w:style>
  <w:style w:type="character" w:styleId="afd">
    <w:name w:val="Intense Reference"/>
    <w:basedOn w:val="a0"/>
    <w:uiPriority w:val="32"/>
    <w:qFormat/>
    <w:rsid w:val="00E055BB"/>
    <w:rPr>
      <w:b/>
      <w:bCs/>
      <w:smallCaps/>
      <w:color w:val="4F81BD" w:themeColor="accent1"/>
      <w:spacing w:val="5"/>
    </w:rPr>
  </w:style>
  <w:style w:type="character" w:customStyle="1" w:styleId="20">
    <w:name w:val="Заголовок 2 Знак"/>
    <w:basedOn w:val="a0"/>
    <w:link w:val="2"/>
    <w:uiPriority w:val="9"/>
    <w:rsid w:val="006B48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extended-textshort">
    <w:name w:val="extended-text__short"/>
    <w:basedOn w:val="a0"/>
    <w:rsid w:val="006B48FC"/>
  </w:style>
  <w:style w:type="character" w:styleId="afe">
    <w:name w:val="annotation reference"/>
    <w:basedOn w:val="a0"/>
    <w:uiPriority w:val="99"/>
    <w:semiHidden/>
    <w:unhideWhenUsed/>
    <w:rsid w:val="006B48F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B48FC"/>
    <w:rPr>
      <w:rFonts w:ascii="Arial" w:eastAsia="Arial" w:hAnsi="Arial" w:cs="Arial"/>
      <w:sz w:val="20"/>
      <w:lang w:val="e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B48F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B48FC"/>
    <w:rPr>
      <w:rFonts w:ascii="Arial" w:eastAsia="Arial" w:hAnsi="Arial" w:cs="Arial"/>
      <w:b/>
      <w:bCs/>
      <w:sz w:val="20"/>
      <w:lang w:val="en"/>
    </w:rPr>
  </w:style>
  <w:style w:type="paragraph" w:customStyle="1" w:styleId="msonormal0">
    <w:name w:val="msonormal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6B48FC"/>
  </w:style>
  <w:style w:type="paragraph" w:customStyle="1" w:styleId="aff3">
    <w:name w:val="Прижатый влево"/>
    <w:basedOn w:val="a"/>
    <w:next w:val="a"/>
    <w:uiPriority w:val="99"/>
    <w:rsid w:val="006B48FC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6B48F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48FC"/>
    <w:rPr>
      <w:rFonts w:ascii="Arial" w:eastAsia="Arial" w:hAnsi="Arial" w:cs="Arial"/>
      <w:sz w:val="20"/>
      <w:lang w:val="en"/>
    </w:rPr>
  </w:style>
  <w:style w:type="character" w:styleId="aff6">
    <w:name w:val="footnote reference"/>
    <w:basedOn w:val="a0"/>
    <w:uiPriority w:val="99"/>
    <w:semiHidden/>
    <w:unhideWhenUsed/>
    <w:rsid w:val="006B48FC"/>
    <w:rPr>
      <w:vertAlign w:val="superscript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B48FC"/>
    <w:rPr>
      <w:color w:val="605E5C"/>
      <w:shd w:val="clear" w:color="auto" w:fill="E1DFDD"/>
    </w:rPr>
  </w:style>
  <w:style w:type="table" w:customStyle="1" w:styleId="30">
    <w:name w:val="Сетка таблицы3"/>
    <w:basedOn w:val="a1"/>
    <w:next w:val="af7"/>
    <w:uiPriority w:val="39"/>
    <w:rsid w:val="009207A0"/>
    <w:pPr>
      <w:ind w:firstLine="0"/>
      <w:jc w:val="center"/>
    </w:pPr>
    <w:rPr>
      <w:rFonts w:eastAsia="Calibri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№1_"/>
    <w:basedOn w:val="a0"/>
    <w:link w:val="17"/>
    <w:rsid w:val="007E2145"/>
    <w:rPr>
      <w:rFonts w:ascii="Bookman Old Style" w:eastAsia="Bookman Old Style" w:hAnsi="Bookman Old Style" w:cs="Bookman Old Style"/>
      <w:b/>
      <w:bCs/>
    </w:rPr>
  </w:style>
  <w:style w:type="character" w:customStyle="1" w:styleId="6">
    <w:name w:val="Основной текст (6)_"/>
    <w:basedOn w:val="a0"/>
    <w:link w:val="60"/>
    <w:rsid w:val="007E2145"/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7">
    <w:name w:val="Заголовок №1"/>
    <w:basedOn w:val="a"/>
    <w:link w:val="16"/>
    <w:rsid w:val="007E2145"/>
    <w:pPr>
      <w:widowControl w:val="0"/>
      <w:spacing w:after="140" w:line="247" w:lineRule="auto"/>
      <w:ind w:firstLine="0"/>
      <w:jc w:val="left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60">
    <w:name w:val="Основной текст (6)"/>
    <w:basedOn w:val="a"/>
    <w:link w:val="6"/>
    <w:rsid w:val="007E2145"/>
    <w:pPr>
      <w:widowControl w:val="0"/>
      <w:spacing w:after="490"/>
      <w:ind w:left="660" w:firstLine="0"/>
      <w:jc w:val="left"/>
    </w:pPr>
    <w:rPr>
      <w:rFonts w:ascii="Bookman Old Style" w:eastAsia="Bookman Old Style" w:hAnsi="Bookman Old Style" w:cs="Bookman Old Style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3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AF5"/>
    <w:rPr>
      <w:rFonts w:ascii="Courier New" w:eastAsia="Times New Roman" w:hAnsi="Courier New" w:cs="Courier New"/>
      <w:sz w:val="20"/>
    </w:rPr>
  </w:style>
  <w:style w:type="paragraph" w:customStyle="1" w:styleId="ConsPlusNonformat">
    <w:name w:val="ConsPlusNonformat"/>
    <w:uiPriority w:val="99"/>
    <w:rsid w:val="00776B04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paragraph" w:styleId="aff7">
    <w:name w:val="Revision"/>
    <w:hidden/>
    <w:uiPriority w:val="99"/>
    <w:semiHidden/>
    <w:rsid w:val="001D1B7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6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99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5764B-8A60-4713-B5FC-AA6305FD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Kudryashovy</cp:lastModifiedBy>
  <cp:revision>2</cp:revision>
  <cp:lastPrinted>2021-02-25T15:18:00Z</cp:lastPrinted>
  <dcterms:created xsi:type="dcterms:W3CDTF">2021-06-02T16:49:00Z</dcterms:created>
  <dcterms:modified xsi:type="dcterms:W3CDTF">2021-06-02T16:49:00Z</dcterms:modified>
</cp:coreProperties>
</file>